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7BC3" w14:textId="77777777" w:rsidR="00C21564" w:rsidRDefault="00315376" w:rsidP="00AF45FF">
      <w:pPr>
        <w:jc w:val="center"/>
      </w:pPr>
      <w:r>
        <w:rPr>
          <w:noProof/>
          <w:lang w:eastAsia="en-GB"/>
        </w:rPr>
        <w:drawing>
          <wp:anchor distT="0" distB="0" distL="114300" distR="114300" simplePos="0" relativeHeight="251659264" behindDoc="0" locked="0" layoutInCell="1" allowOverlap="1" wp14:anchorId="5A9BE72F" wp14:editId="2A00D935">
            <wp:simplePos x="0" y="0"/>
            <wp:positionH relativeFrom="column">
              <wp:posOffset>1104900</wp:posOffset>
            </wp:positionH>
            <wp:positionV relativeFrom="paragraph">
              <wp:posOffset>12700</wp:posOffset>
            </wp:positionV>
            <wp:extent cx="3733800" cy="2171700"/>
            <wp:effectExtent l="0" t="0" r="0" b="0"/>
            <wp:wrapNone/>
            <wp:docPr id="3"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di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2D53D" w14:textId="77777777" w:rsidR="00315376" w:rsidRDefault="00315376" w:rsidP="00AF45FF">
      <w:pPr>
        <w:jc w:val="center"/>
      </w:pPr>
    </w:p>
    <w:p w14:paraId="7AFB4020" w14:textId="77777777" w:rsidR="00315376" w:rsidRDefault="00315376" w:rsidP="00AF45FF">
      <w:pPr>
        <w:jc w:val="center"/>
      </w:pPr>
    </w:p>
    <w:p w14:paraId="13D809F5" w14:textId="77777777" w:rsidR="00315376" w:rsidRDefault="00315376" w:rsidP="00AF45FF">
      <w:pPr>
        <w:jc w:val="center"/>
      </w:pPr>
    </w:p>
    <w:p w14:paraId="6202B912" w14:textId="77777777" w:rsidR="00315376" w:rsidRDefault="00315376" w:rsidP="00AF45FF">
      <w:pPr>
        <w:jc w:val="center"/>
      </w:pPr>
    </w:p>
    <w:p w14:paraId="1D82C2CE" w14:textId="77777777" w:rsidR="00315376" w:rsidRDefault="00315376" w:rsidP="00AF45FF">
      <w:pPr>
        <w:jc w:val="center"/>
      </w:pPr>
    </w:p>
    <w:p w14:paraId="3C781574" w14:textId="77777777" w:rsidR="00315376" w:rsidRPr="005E356F" w:rsidRDefault="00315376" w:rsidP="00315376">
      <w:pPr>
        <w:widowControl w:val="0"/>
        <w:autoSpaceDE w:val="0"/>
        <w:autoSpaceDN w:val="0"/>
        <w:adjustRightInd w:val="0"/>
        <w:rPr>
          <w:rFonts w:ascii="Arial" w:eastAsia="MS Mincho" w:hAnsi="Arial" w:cs="Arial"/>
          <w:b/>
          <w:bCs/>
          <w:iCs/>
        </w:rPr>
      </w:pPr>
    </w:p>
    <w:p w14:paraId="65DBDAF4" w14:textId="77777777" w:rsidR="00315376" w:rsidRPr="005E356F" w:rsidRDefault="00315376" w:rsidP="00315376">
      <w:pPr>
        <w:widowControl w:val="0"/>
        <w:autoSpaceDE w:val="0"/>
        <w:autoSpaceDN w:val="0"/>
        <w:adjustRightInd w:val="0"/>
        <w:rPr>
          <w:rFonts w:ascii="Arial" w:eastAsia="MS Mincho" w:hAnsi="Arial" w:cs="Arial"/>
          <w:b/>
          <w:bCs/>
          <w:iCs/>
        </w:rPr>
      </w:pPr>
    </w:p>
    <w:p w14:paraId="3E6BBE59" w14:textId="77777777" w:rsidR="00315376" w:rsidRPr="005E356F" w:rsidRDefault="00315376" w:rsidP="00315376">
      <w:pPr>
        <w:widowControl w:val="0"/>
        <w:autoSpaceDE w:val="0"/>
        <w:autoSpaceDN w:val="0"/>
        <w:adjustRightInd w:val="0"/>
        <w:rPr>
          <w:rFonts w:ascii="Arial" w:eastAsia="MS Mincho" w:hAnsi="Arial" w:cs="Arial"/>
          <w:b/>
          <w:bCs/>
          <w:iCs/>
        </w:rPr>
      </w:pPr>
    </w:p>
    <w:p w14:paraId="467231E6" w14:textId="77777777" w:rsidR="00315376" w:rsidRPr="005E356F" w:rsidRDefault="00315376" w:rsidP="00315376">
      <w:pPr>
        <w:widowControl w:val="0"/>
        <w:autoSpaceDE w:val="0"/>
        <w:autoSpaceDN w:val="0"/>
        <w:adjustRightInd w:val="0"/>
        <w:rPr>
          <w:rFonts w:ascii="Arial" w:eastAsia="MS Mincho" w:hAnsi="Arial" w:cs="Arial"/>
          <w:b/>
          <w:bCs/>
          <w:iCs/>
        </w:rPr>
      </w:pPr>
    </w:p>
    <w:p w14:paraId="25F12F08" w14:textId="77777777" w:rsidR="00315376" w:rsidRPr="005E356F" w:rsidRDefault="00315376" w:rsidP="00315376">
      <w:pPr>
        <w:widowControl w:val="0"/>
        <w:autoSpaceDE w:val="0"/>
        <w:autoSpaceDN w:val="0"/>
        <w:adjustRightInd w:val="0"/>
        <w:rPr>
          <w:rFonts w:ascii="Arial" w:eastAsia="MS Mincho" w:hAnsi="Arial" w:cs="Arial"/>
          <w:b/>
          <w:bCs/>
          <w:iCs/>
        </w:rPr>
      </w:pPr>
    </w:p>
    <w:p w14:paraId="30A5FDA7" w14:textId="77777777" w:rsidR="00315376" w:rsidRPr="005E356F" w:rsidRDefault="00315376" w:rsidP="00315376">
      <w:pPr>
        <w:widowControl w:val="0"/>
        <w:autoSpaceDE w:val="0"/>
        <w:autoSpaceDN w:val="0"/>
        <w:adjustRightInd w:val="0"/>
        <w:rPr>
          <w:rFonts w:ascii="Arial" w:eastAsia="MS Mincho" w:hAnsi="Arial" w:cs="Arial"/>
          <w:b/>
          <w:bCs/>
          <w:iCs/>
        </w:rPr>
      </w:pPr>
    </w:p>
    <w:p w14:paraId="6B00CEE6" w14:textId="77777777" w:rsidR="00315376" w:rsidRPr="005E356F" w:rsidRDefault="00315376" w:rsidP="00315376">
      <w:pPr>
        <w:widowControl w:val="0"/>
        <w:autoSpaceDE w:val="0"/>
        <w:autoSpaceDN w:val="0"/>
        <w:adjustRightInd w:val="0"/>
        <w:rPr>
          <w:rFonts w:ascii="Arial" w:eastAsia="MS Mincho" w:hAnsi="Arial" w:cs="Arial"/>
          <w:b/>
          <w:bCs/>
          <w:iCs/>
        </w:rPr>
      </w:pPr>
    </w:p>
    <w:p w14:paraId="190E4897" w14:textId="77777777" w:rsidR="00315376" w:rsidRPr="005E356F" w:rsidRDefault="00315376" w:rsidP="00315376">
      <w:pPr>
        <w:widowControl w:val="0"/>
        <w:autoSpaceDE w:val="0"/>
        <w:autoSpaceDN w:val="0"/>
        <w:adjustRightInd w:val="0"/>
        <w:rPr>
          <w:rFonts w:ascii="Arial" w:eastAsia="MS Mincho" w:hAnsi="Arial" w:cs="Arial"/>
          <w:b/>
          <w:bCs/>
          <w:iCs/>
        </w:rPr>
      </w:pPr>
    </w:p>
    <w:p w14:paraId="54038639" w14:textId="77777777" w:rsidR="00315376" w:rsidRPr="005E356F" w:rsidRDefault="00315376" w:rsidP="00315376">
      <w:pPr>
        <w:widowControl w:val="0"/>
        <w:autoSpaceDE w:val="0"/>
        <w:autoSpaceDN w:val="0"/>
        <w:adjustRightInd w:val="0"/>
        <w:rPr>
          <w:rFonts w:ascii="Arial" w:eastAsia="MS Mincho" w:hAnsi="Arial" w:cs="Arial"/>
          <w:b/>
          <w:bCs/>
          <w:iCs/>
        </w:rPr>
      </w:pPr>
    </w:p>
    <w:p w14:paraId="2641097B" w14:textId="77777777" w:rsidR="00315376" w:rsidRPr="005E356F" w:rsidRDefault="00315376" w:rsidP="00315376">
      <w:pPr>
        <w:ind w:right="49"/>
        <w:jc w:val="center"/>
        <w:rPr>
          <w:rFonts w:ascii="Comic Sans MS" w:hAnsi="Comic Sans MS" w:cs="Arial"/>
          <w:color w:val="0000FF"/>
          <w:sz w:val="40"/>
          <w:szCs w:val="40"/>
        </w:rPr>
      </w:pPr>
      <w:r w:rsidRPr="005E356F">
        <w:rPr>
          <w:rFonts w:ascii="Comic Sans MS" w:hAnsi="Comic Sans MS" w:cs="Arial"/>
          <w:color w:val="0000FF"/>
          <w:sz w:val="40"/>
          <w:szCs w:val="40"/>
        </w:rPr>
        <w:t>Eccleston C.E. Primary School</w:t>
      </w:r>
    </w:p>
    <w:p w14:paraId="2815862E" w14:textId="77777777" w:rsidR="00315376" w:rsidRPr="005E356F" w:rsidRDefault="00315376" w:rsidP="00315376">
      <w:pPr>
        <w:ind w:right="49"/>
        <w:jc w:val="center"/>
        <w:rPr>
          <w:rFonts w:ascii="Comic Sans MS" w:hAnsi="Comic Sans MS" w:cs="Arial"/>
          <w:i/>
          <w:color w:val="0000FF"/>
          <w:sz w:val="40"/>
          <w:szCs w:val="40"/>
        </w:rPr>
      </w:pPr>
      <w:r w:rsidRPr="005E356F">
        <w:rPr>
          <w:rFonts w:ascii="Comic Sans MS" w:hAnsi="Comic Sans MS" w:cs="Arial"/>
          <w:i/>
          <w:color w:val="0000FF"/>
          <w:sz w:val="40"/>
          <w:szCs w:val="40"/>
        </w:rPr>
        <w:t>Let Our Light Shine</w:t>
      </w:r>
    </w:p>
    <w:p w14:paraId="5CC96C06" w14:textId="77777777" w:rsidR="00315376" w:rsidRPr="005E356F" w:rsidRDefault="00315376" w:rsidP="00315376">
      <w:pPr>
        <w:ind w:right="49"/>
        <w:jc w:val="center"/>
        <w:rPr>
          <w:rFonts w:ascii="Arial" w:hAnsi="Arial" w:cs="Arial"/>
          <w:sz w:val="32"/>
          <w:szCs w:val="32"/>
        </w:rPr>
      </w:pPr>
    </w:p>
    <w:p w14:paraId="36420FCD" w14:textId="77777777" w:rsidR="00315376" w:rsidRPr="005E356F" w:rsidRDefault="00315376" w:rsidP="00315376">
      <w:pPr>
        <w:ind w:right="49"/>
        <w:jc w:val="center"/>
        <w:rPr>
          <w:rFonts w:ascii="Arial" w:hAnsi="Arial" w:cs="Arial"/>
          <w:color w:val="0000FF"/>
        </w:rPr>
      </w:pPr>
    </w:p>
    <w:p w14:paraId="1F64FB59" w14:textId="77777777" w:rsidR="00315376" w:rsidRPr="005E356F" w:rsidRDefault="00315376" w:rsidP="00315376">
      <w:pPr>
        <w:ind w:right="49"/>
        <w:jc w:val="center"/>
        <w:rPr>
          <w:rFonts w:ascii="Arial" w:hAnsi="Arial" w:cs="Arial"/>
        </w:rPr>
      </w:pPr>
    </w:p>
    <w:p w14:paraId="000B50F0" w14:textId="77777777" w:rsidR="00315376" w:rsidRPr="005E356F" w:rsidRDefault="00315376" w:rsidP="00315376">
      <w:pPr>
        <w:ind w:right="49"/>
        <w:jc w:val="center"/>
        <w:rPr>
          <w:rFonts w:ascii="Comic Sans MS" w:hAnsi="Comic Sans MS" w:cs="Arial"/>
        </w:rPr>
      </w:pPr>
      <w:r>
        <w:rPr>
          <w:rFonts w:ascii="Comic Sans MS" w:hAnsi="Comic Sans MS" w:cs="Arial"/>
          <w:sz w:val="40"/>
          <w:szCs w:val="40"/>
        </w:rPr>
        <w:t xml:space="preserve">Professional Relations </w:t>
      </w:r>
      <w:r w:rsidRPr="005E356F">
        <w:rPr>
          <w:rFonts w:ascii="Comic Sans MS" w:hAnsi="Comic Sans MS" w:cs="Arial"/>
          <w:sz w:val="40"/>
          <w:szCs w:val="40"/>
        </w:rPr>
        <w:t>Policy</w:t>
      </w:r>
    </w:p>
    <w:p w14:paraId="4D2CC53A" w14:textId="77777777" w:rsidR="00315376" w:rsidRPr="005E356F" w:rsidRDefault="00315376" w:rsidP="00315376">
      <w:pPr>
        <w:ind w:right="49"/>
        <w:rPr>
          <w:rFonts w:ascii="Arial" w:hAnsi="Arial" w:cs="Arial"/>
          <w:sz w:val="28"/>
          <w:szCs w:val="28"/>
        </w:rPr>
      </w:pPr>
    </w:p>
    <w:p w14:paraId="66138FD3" w14:textId="7F79D612" w:rsidR="00C72856" w:rsidRPr="0048730F" w:rsidRDefault="00C72856" w:rsidP="00C72856">
      <w:pPr>
        <w:ind w:right="49"/>
        <w:rPr>
          <w:rFonts w:ascii="Comic Sans MS" w:hAnsi="Comic Sans MS" w:cs="Arial"/>
          <w:sz w:val="28"/>
          <w:szCs w:val="28"/>
        </w:rPr>
      </w:pPr>
      <w:r w:rsidRPr="0048730F">
        <w:rPr>
          <w:rFonts w:ascii="Comic Sans MS" w:hAnsi="Comic Sans MS" w:cs="Arial"/>
          <w:sz w:val="28"/>
          <w:szCs w:val="28"/>
        </w:rPr>
        <w:t>Finance &amp; Resources Committee</w:t>
      </w:r>
    </w:p>
    <w:p w14:paraId="17817CA7" w14:textId="77777777" w:rsidR="00C72856" w:rsidRPr="005E356F" w:rsidRDefault="00C72856" w:rsidP="00C72856">
      <w:pPr>
        <w:ind w:right="49"/>
        <w:rPr>
          <w:rFonts w:ascii="Arial" w:hAnsi="Arial" w:cs="Arial"/>
          <w:sz w:val="28"/>
          <w:szCs w:val="28"/>
        </w:rPr>
      </w:pPr>
    </w:p>
    <w:p w14:paraId="5D97D4D4" w14:textId="18405274" w:rsidR="00C72856" w:rsidRPr="005E356F" w:rsidRDefault="00C72856" w:rsidP="00C72856">
      <w:pPr>
        <w:ind w:right="49"/>
        <w:rPr>
          <w:rFonts w:ascii="Comic Sans MS" w:hAnsi="Comic Sans MS" w:cs="Arial"/>
          <w:sz w:val="28"/>
          <w:szCs w:val="28"/>
        </w:rPr>
      </w:pPr>
      <w:r w:rsidRPr="005E356F">
        <w:rPr>
          <w:rFonts w:ascii="Comic Sans MS" w:hAnsi="Comic Sans MS" w:cs="Arial"/>
          <w:sz w:val="28"/>
          <w:szCs w:val="28"/>
        </w:rPr>
        <w:t>Reviewed: Autumn</w:t>
      </w:r>
      <w:r w:rsidR="00BD7EBE">
        <w:rPr>
          <w:rFonts w:ascii="Comic Sans MS" w:hAnsi="Comic Sans MS" w:cs="Arial"/>
          <w:sz w:val="28"/>
          <w:szCs w:val="28"/>
        </w:rPr>
        <w:t xml:space="preserve"> 2023</w:t>
      </w:r>
      <w:r w:rsidRPr="0048730F">
        <w:rPr>
          <w:rFonts w:ascii="Comic Sans MS" w:hAnsi="Comic Sans MS" w:cs="Arial"/>
          <w:sz w:val="28"/>
          <w:szCs w:val="28"/>
        </w:rPr>
        <w:t xml:space="preserve"> </w:t>
      </w:r>
      <w:r>
        <w:rPr>
          <w:rFonts w:ascii="Comic Sans MS" w:hAnsi="Comic Sans MS" w:cs="Arial"/>
          <w:sz w:val="28"/>
          <w:szCs w:val="28"/>
        </w:rPr>
        <w:t xml:space="preserve">by the </w:t>
      </w:r>
      <w:r w:rsidR="00BD7EBE">
        <w:rPr>
          <w:rFonts w:ascii="Comic Sans MS" w:hAnsi="Comic Sans MS" w:cs="Arial"/>
          <w:sz w:val="28"/>
          <w:szCs w:val="28"/>
        </w:rPr>
        <w:t>Finance &amp; Resources Committee</w:t>
      </w:r>
    </w:p>
    <w:p w14:paraId="49972B32" w14:textId="77777777" w:rsidR="00315376" w:rsidRPr="005E356F" w:rsidRDefault="00315376" w:rsidP="00315376">
      <w:pPr>
        <w:ind w:right="49"/>
        <w:rPr>
          <w:rFonts w:ascii="Arial" w:hAnsi="Arial" w:cs="Arial"/>
          <w:sz w:val="28"/>
          <w:szCs w:val="28"/>
        </w:rPr>
      </w:pPr>
    </w:p>
    <w:p w14:paraId="6AF97B3F" w14:textId="3C7AED69" w:rsidR="00315376" w:rsidRPr="005E356F" w:rsidRDefault="00315376" w:rsidP="00315376">
      <w:pPr>
        <w:ind w:right="49"/>
        <w:rPr>
          <w:rFonts w:ascii="Comic Sans MS" w:hAnsi="Comic Sans MS" w:cs="Arial"/>
          <w:sz w:val="28"/>
          <w:szCs w:val="28"/>
        </w:rPr>
      </w:pPr>
      <w:r w:rsidRPr="005E356F">
        <w:rPr>
          <w:rFonts w:ascii="Comic Sans MS" w:hAnsi="Comic Sans MS" w:cs="Arial"/>
          <w:sz w:val="28"/>
          <w:szCs w:val="28"/>
        </w:rPr>
        <w:t>Approved by Full Governing Bo</w:t>
      </w:r>
      <w:r w:rsidR="00C72856">
        <w:rPr>
          <w:rFonts w:ascii="Comic Sans MS" w:hAnsi="Comic Sans MS" w:cs="Arial"/>
          <w:sz w:val="28"/>
          <w:szCs w:val="28"/>
        </w:rPr>
        <w:t>ar</w:t>
      </w:r>
      <w:r w:rsidRPr="005E356F">
        <w:rPr>
          <w:rFonts w:ascii="Comic Sans MS" w:hAnsi="Comic Sans MS" w:cs="Arial"/>
          <w:sz w:val="28"/>
          <w:szCs w:val="28"/>
        </w:rPr>
        <w:t xml:space="preserve">d: Autumn </w:t>
      </w:r>
      <w:r w:rsidR="00BD7EBE">
        <w:rPr>
          <w:rFonts w:ascii="Comic Sans MS" w:hAnsi="Comic Sans MS" w:cs="Arial"/>
          <w:sz w:val="28"/>
          <w:szCs w:val="28"/>
        </w:rPr>
        <w:t>2023</w:t>
      </w:r>
    </w:p>
    <w:p w14:paraId="7FFA1585" w14:textId="77777777" w:rsidR="00315376" w:rsidRPr="005E356F" w:rsidRDefault="00315376" w:rsidP="00315376">
      <w:pPr>
        <w:ind w:right="49"/>
        <w:rPr>
          <w:rFonts w:ascii="Comic Sans MS" w:hAnsi="Comic Sans MS" w:cs="Arial"/>
          <w:sz w:val="28"/>
          <w:szCs w:val="28"/>
        </w:rPr>
      </w:pPr>
    </w:p>
    <w:p w14:paraId="3818966A" w14:textId="77777777" w:rsidR="00315376" w:rsidRPr="005E356F" w:rsidRDefault="00315376" w:rsidP="00315376">
      <w:pPr>
        <w:ind w:right="49"/>
        <w:rPr>
          <w:rFonts w:ascii="Comic Sans MS" w:hAnsi="Comic Sans MS" w:cs="Arial"/>
          <w:sz w:val="28"/>
          <w:szCs w:val="28"/>
        </w:rPr>
      </w:pPr>
      <w:r w:rsidRPr="005E356F">
        <w:rPr>
          <w:rFonts w:ascii="Comic Sans MS" w:hAnsi="Comic Sans MS" w:cs="Arial"/>
          <w:sz w:val="28"/>
          <w:szCs w:val="28"/>
        </w:rPr>
        <w:t>Signed by Chair of Governors:</w:t>
      </w:r>
    </w:p>
    <w:p w14:paraId="224F272B" w14:textId="77777777" w:rsidR="00315376" w:rsidRPr="005E356F" w:rsidRDefault="00315376" w:rsidP="00315376">
      <w:pPr>
        <w:ind w:right="49"/>
        <w:jc w:val="center"/>
        <w:rPr>
          <w:rFonts w:ascii="Comic Sans MS" w:hAnsi="Comic Sans MS" w:cs="Arial"/>
          <w:sz w:val="28"/>
          <w:szCs w:val="28"/>
        </w:rPr>
      </w:pPr>
    </w:p>
    <w:p w14:paraId="519E5B1C" w14:textId="0FCD4D08" w:rsidR="00315376" w:rsidRPr="005E356F" w:rsidRDefault="00315376" w:rsidP="00315376">
      <w:pPr>
        <w:widowControl w:val="0"/>
        <w:autoSpaceDE w:val="0"/>
        <w:autoSpaceDN w:val="0"/>
        <w:adjustRightInd w:val="0"/>
        <w:rPr>
          <w:rFonts w:ascii="Arial" w:eastAsia="MS Mincho" w:hAnsi="Arial" w:cs="Arial"/>
          <w:b/>
          <w:bCs/>
          <w:iCs/>
        </w:rPr>
      </w:pPr>
      <w:r w:rsidRPr="005E356F">
        <w:rPr>
          <w:rFonts w:ascii="Comic Sans MS" w:hAnsi="Comic Sans MS" w:cs="Arial"/>
          <w:sz w:val="28"/>
          <w:szCs w:val="28"/>
        </w:rPr>
        <w:t>Review Date: Autumn 202</w:t>
      </w:r>
      <w:r w:rsidR="00BD7EBE">
        <w:rPr>
          <w:rFonts w:ascii="Comic Sans MS" w:hAnsi="Comic Sans MS" w:cs="Arial"/>
          <w:sz w:val="28"/>
          <w:szCs w:val="28"/>
        </w:rPr>
        <w:t>6</w:t>
      </w:r>
    </w:p>
    <w:p w14:paraId="431A2DBE" w14:textId="77777777" w:rsidR="00315376" w:rsidRPr="005E356F" w:rsidRDefault="00315376" w:rsidP="00315376">
      <w:pPr>
        <w:widowControl w:val="0"/>
        <w:autoSpaceDE w:val="0"/>
        <w:autoSpaceDN w:val="0"/>
        <w:adjustRightInd w:val="0"/>
        <w:rPr>
          <w:rFonts w:ascii="Arial" w:eastAsia="MS Mincho" w:hAnsi="Arial" w:cs="Arial"/>
          <w:b/>
          <w:bCs/>
          <w:iCs/>
        </w:rPr>
      </w:pPr>
    </w:p>
    <w:p w14:paraId="5E59B36E" w14:textId="77777777" w:rsidR="00315376" w:rsidRDefault="00315376" w:rsidP="00315376">
      <w:pPr>
        <w:jc w:val="center"/>
        <w:rPr>
          <w:rFonts w:ascii="Comic Sans MS" w:eastAsia="MS Mincho" w:hAnsi="Comic Sans MS" w:cs="Arial"/>
          <w:b/>
          <w:bCs/>
          <w:iCs/>
          <w:u w:val="single"/>
        </w:rPr>
      </w:pPr>
    </w:p>
    <w:p w14:paraId="324561E5" w14:textId="77777777" w:rsidR="00315376" w:rsidRDefault="00315376" w:rsidP="00AF45FF">
      <w:pPr>
        <w:jc w:val="center"/>
      </w:pPr>
    </w:p>
    <w:p w14:paraId="2AC96D5A" w14:textId="77777777" w:rsidR="00315376" w:rsidRDefault="00315376" w:rsidP="00AF45FF">
      <w:pPr>
        <w:jc w:val="center"/>
      </w:pPr>
    </w:p>
    <w:p w14:paraId="0C74E366" w14:textId="77777777" w:rsidR="00315376" w:rsidRDefault="00315376" w:rsidP="00AF45FF">
      <w:pPr>
        <w:jc w:val="center"/>
      </w:pPr>
    </w:p>
    <w:p w14:paraId="7B448164" w14:textId="77777777" w:rsidR="00315376" w:rsidRDefault="00315376" w:rsidP="00AF45FF">
      <w:pPr>
        <w:jc w:val="center"/>
      </w:pPr>
    </w:p>
    <w:p w14:paraId="0E24C228" w14:textId="77777777" w:rsidR="00315376" w:rsidRDefault="00315376" w:rsidP="00AF45FF">
      <w:pPr>
        <w:jc w:val="center"/>
      </w:pPr>
    </w:p>
    <w:p w14:paraId="33393081" w14:textId="77777777" w:rsidR="00315376" w:rsidRDefault="00315376" w:rsidP="00AF45FF">
      <w:pPr>
        <w:jc w:val="center"/>
      </w:pPr>
    </w:p>
    <w:p w14:paraId="340692A4" w14:textId="77777777" w:rsidR="00315376" w:rsidRDefault="00315376" w:rsidP="00AF45FF">
      <w:pPr>
        <w:jc w:val="center"/>
      </w:pPr>
    </w:p>
    <w:p w14:paraId="7B3465E1" w14:textId="77777777" w:rsidR="00315376" w:rsidRDefault="00315376" w:rsidP="00AF45FF">
      <w:pPr>
        <w:jc w:val="center"/>
      </w:pPr>
    </w:p>
    <w:p w14:paraId="243573CF" w14:textId="77777777" w:rsidR="00315376" w:rsidRDefault="00315376" w:rsidP="00AF45FF">
      <w:pPr>
        <w:jc w:val="center"/>
      </w:pPr>
    </w:p>
    <w:p w14:paraId="31A88479" w14:textId="77777777" w:rsidR="00315376" w:rsidRDefault="00315376" w:rsidP="00AF45FF">
      <w:pPr>
        <w:jc w:val="center"/>
      </w:pPr>
    </w:p>
    <w:p w14:paraId="28EED93F" w14:textId="77777777" w:rsidR="00315376" w:rsidRDefault="00315376" w:rsidP="00AF45FF">
      <w:pPr>
        <w:jc w:val="center"/>
      </w:pPr>
    </w:p>
    <w:p w14:paraId="6E10FDB5" w14:textId="77777777" w:rsidR="00315376" w:rsidRDefault="00315376" w:rsidP="00AF45FF">
      <w:pPr>
        <w:jc w:val="center"/>
      </w:pPr>
    </w:p>
    <w:p w14:paraId="1CE1EEF5" w14:textId="77777777" w:rsidR="00315376" w:rsidRDefault="00315376" w:rsidP="00AF45FF">
      <w:pPr>
        <w:jc w:val="center"/>
        <w:rPr>
          <w:rFonts w:ascii="Arial" w:hAnsi="Arial" w:cs="Arial"/>
          <w:b/>
          <w:bCs/>
        </w:rPr>
      </w:pPr>
    </w:p>
    <w:p w14:paraId="2298FD8E" w14:textId="77777777" w:rsidR="00C21564" w:rsidRPr="00315376" w:rsidRDefault="00C21564" w:rsidP="00AF45FF">
      <w:pPr>
        <w:jc w:val="center"/>
        <w:rPr>
          <w:rFonts w:ascii="Comic Sans MS" w:hAnsi="Comic Sans MS" w:cs="Arial"/>
          <w:b/>
          <w:bCs/>
        </w:rPr>
      </w:pPr>
      <w:smartTag w:uri="urn:schemas-microsoft-com:office:smarttags" w:element="place">
        <w:smartTag w:uri="urn:schemas-microsoft-com:office:smarttags" w:element="City">
          <w:r w:rsidRPr="00315376">
            <w:rPr>
              <w:rFonts w:ascii="Comic Sans MS" w:hAnsi="Comic Sans MS" w:cs="Arial"/>
              <w:b/>
              <w:bCs/>
            </w:rPr>
            <w:t>CHESHIRE</w:t>
          </w:r>
        </w:smartTag>
      </w:smartTag>
      <w:r w:rsidRPr="00315376">
        <w:rPr>
          <w:rFonts w:ascii="Comic Sans MS" w:hAnsi="Comic Sans MS" w:cs="Arial"/>
          <w:b/>
          <w:bCs/>
        </w:rPr>
        <w:t xml:space="preserve"> WEST </w:t>
      </w:r>
      <w:smartTag w:uri="urn:schemas-microsoft-com:office:smarttags" w:element="stockticker">
        <w:r w:rsidRPr="00315376">
          <w:rPr>
            <w:rFonts w:ascii="Comic Sans MS" w:hAnsi="Comic Sans MS" w:cs="Arial"/>
            <w:b/>
            <w:bCs/>
          </w:rPr>
          <w:t>AND</w:t>
        </w:r>
      </w:smartTag>
      <w:r w:rsidRPr="00315376">
        <w:rPr>
          <w:rFonts w:ascii="Comic Sans MS" w:hAnsi="Comic Sans MS" w:cs="Arial"/>
          <w:b/>
          <w:bCs/>
        </w:rPr>
        <w:t xml:space="preserve"> </w:t>
      </w:r>
      <w:smartTag w:uri="urn:schemas-microsoft-com:office:smarttags" w:element="place">
        <w:smartTag w:uri="urn:schemas-microsoft-com:office:smarttags" w:element="City">
          <w:r w:rsidRPr="00315376">
            <w:rPr>
              <w:rFonts w:ascii="Comic Sans MS" w:hAnsi="Comic Sans MS" w:cs="Arial"/>
              <w:b/>
              <w:bCs/>
            </w:rPr>
            <w:t>CHESTER</w:t>
          </w:r>
        </w:smartTag>
      </w:smartTag>
    </w:p>
    <w:p w14:paraId="6243EE2D" w14:textId="77777777" w:rsidR="00C21564" w:rsidRPr="00315376" w:rsidRDefault="00C21564" w:rsidP="00AF45FF">
      <w:pPr>
        <w:jc w:val="center"/>
        <w:rPr>
          <w:rFonts w:ascii="Comic Sans MS" w:hAnsi="Comic Sans MS" w:cs="Arial"/>
          <w:b/>
          <w:bCs/>
        </w:rPr>
      </w:pPr>
    </w:p>
    <w:p w14:paraId="63151A06" w14:textId="77777777" w:rsidR="00C21564" w:rsidRPr="00315376" w:rsidRDefault="00C21564" w:rsidP="00AF45FF">
      <w:pPr>
        <w:jc w:val="center"/>
        <w:rPr>
          <w:rFonts w:ascii="Comic Sans MS" w:hAnsi="Comic Sans MS" w:cs="Arial"/>
          <w:b/>
          <w:bCs/>
        </w:rPr>
      </w:pPr>
      <w:r w:rsidRPr="00315376">
        <w:rPr>
          <w:rFonts w:ascii="Comic Sans MS" w:hAnsi="Comic Sans MS" w:cs="Arial"/>
          <w:b/>
          <w:bCs/>
        </w:rPr>
        <w:t>SCHOOLS HR</w:t>
      </w:r>
    </w:p>
    <w:p w14:paraId="3B9444AD" w14:textId="77777777" w:rsidR="00C21564" w:rsidRPr="00315376" w:rsidRDefault="00C21564" w:rsidP="00AF45FF">
      <w:pPr>
        <w:jc w:val="center"/>
        <w:rPr>
          <w:rFonts w:ascii="Comic Sans MS" w:hAnsi="Comic Sans MS" w:cs="Arial"/>
          <w:b/>
          <w:bCs/>
        </w:rPr>
      </w:pPr>
    </w:p>
    <w:p w14:paraId="421B7B49" w14:textId="77777777" w:rsidR="00C21564" w:rsidRPr="00315376" w:rsidRDefault="00C21564" w:rsidP="00AF45FF">
      <w:pPr>
        <w:jc w:val="center"/>
        <w:rPr>
          <w:rFonts w:ascii="Comic Sans MS" w:hAnsi="Comic Sans MS" w:cs="Arial"/>
          <w:b/>
          <w:bCs/>
        </w:rPr>
      </w:pPr>
      <w:r w:rsidRPr="00315376">
        <w:rPr>
          <w:rFonts w:ascii="Comic Sans MS" w:hAnsi="Comic Sans MS" w:cs="Arial"/>
          <w:b/>
          <w:bCs/>
        </w:rPr>
        <w:t xml:space="preserve"> PROFESSIONAL RELATIONS POLICY</w:t>
      </w:r>
    </w:p>
    <w:p w14:paraId="33558293" w14:textId="77777777" w:rsidR="00C21564" w:rsidRPr="00315376" w:rsidRDefault="00C21564" w:rsidP="00AF45FF">
      <w:pPr>
        <w:pStyle w:val="NormalWeb"/>
        <w:jc w:val="both"/>
        <w:rPr>
          <w:rFonts w:ascii="Comic Sans MS" w:hAnsi="Comic Sans MS" w:cs="Arial"/>
          <w:b/>
          <w:bCs/>
        </w:rPr>
      </w:pPr>
      <w:r w:rsidRPr="00315376">
        <w:rPr>
          <w:rFonts w:ascii="Comic Sans MS" w:hAnsi="Comic Sans MS" w:cs="Arial"/>
          <w:b/>
          <w:bCs/>
        </w:rPr>
        <w:t xml:space="preserve">1. </w:t>
      </w:r>
      <w:r w:rsidRPr="00315376">
        <w:rPr>
          <w:rFonts w:ascii="Comic Sans MS" w:hAnsi="Comic Sans MS" w:cs="Arial"/>
          <w:b/>
          <w:bCs/>
        </w:rPr>
        <w:tab/>
        <w:t>Introduction</w:t>
      </w:r>
    </w:p>
    <w:p w14:paraId="727F202F" w14:textId="77777777" w:rsidR="00C21564" w:rsidRPr="00315376" w:rsidRDefault="00C21564" w:rsidP="00AF45FF">
      <w:pPr>
        <w:pStyle w:val="NormalWeb"/>
        <w:ind w:left="720"/>
        <w:jc w:val="both"/>
        <w:rPr>
          <w:rFonts w:ascii="Comic Sans MS" w:hAnsi="Comic Sans MS" w:cs="Arial"/>
        </w:rPr>
      </w:pPr>
      <w:r w:rsidRPr="00315376">
        <w:rPr>
          <w:rFonts w:ascii="Comic Sans MS" w:hAnsi="Comic Sans MS" w:cs="Arial"/>
        </w:rPr>
        <w:t xml:space="preserve">At </w:t>
      </w:r>
      <w:r w:rsidR="00315376" w:rsidRPr="00315376">
        <w:rPr>
          <w:rFonts w:ascii="Comic Sans MS" w:hAnsi="Comic Sans MS" w:cs="Arial"/>
        </w:rPr>
        <w:t xml:space="preserve">Eccleston CE Primary </w:t>
      </w:r>
      <w:r w:rsidRPr="00315376">
        <w:rPr>
          <w:rFonts w:ascii="Comic Sans MS" w:hAnsi="Comic Sans MS" w:cs="Arial"/>
        </w:rPr>
        <w:t xml:space="preserve">School we believe that all staff and pupils are members of a learning community where everyone deserves respect, where we all have rights and responsibilities and where we all achieve most when we work in partnership. </w:t>
      </w:r>
    </w:p>
    <w:p w14:paraId="1202A2AA" w14:textId="77777777" w:rsidR="00C21564" w:rsidRPr="00315376" w:rsidRDefault="00C21564" w:rsidP="00AF45FF">
      <w:pPr>
        <w:jc w:val="both"/>
        <w:rPr>
          <w:rFonts w:ascii="Comic Sans MS" w:hAnsi="Comic Sans MS" w:cs="Arial"/>
          <w:b/>
          <w:bCs/>
        </w:rPr>
      </w:pPr>
      <w:bookmarkStart w:id="0" w:name="table02"/>
      <w:bookmarkEnd w:id="0"/>
      <w:r w:rsidRPr="00315376">
        <w:rPr>
          <w:rFonts w:ascii="Comic Sans MS" w:hAnsi="Comic Sans MS" w:cs="Arial"/>
          <w:b/>
          <w:bCs/>
        </w:rPr>
        <w:t>2.</w:t>
      </w:r>
      <w:r w:rsidRPr="00315376">
        <w:rPr>
          <w:rFonts w:ascii="Comic Sans MS" w:hAnsi="Comic Sans MS" w:cs="Arial"/>
          <w:b/>
          <w:bCs/>
        </w:rPr>
        <w:tab/>
        <w:t xml:space="preserve">Aims/Principles </w:t>
      </w:r>
    </w:p>
    <w:p w14:paraId="0A270357" w14:textId="77777777" w:rsidR="00C21564" w:rsidRPr="00315376" w:rsidRDefault="00C21564" w:rsidP="00AF45FF">
      <w:pPr>
        <w:jc w:val="both"/>
        <w:rPr>
          <w:rFonts w:ascii="Comic Sans MS" w:hAnsi="Comic Sans MS" w:cs="Arial"/>
        </w:rPr>
      </w:pPr>
      <w:r w:rsidRPr="00315376">
        <w:rPr>
          <w:rFonts w:ascii="Comic Sans MS" w:hAnsi="Comic Sans MS" w:cs="Arial"/>
        </w:rPr>
        <w:t xml:space="preserve"> </w:t>
      </w:r>
    </w:p>
    <w:p w14:paraId="15B7E132" w14:textId="77777777" w:rsidR="00C21564" w:rsidRPr="00315376" w:rsidRDefault="00C21564" w:rsidP="00AF45FF">
      <w:pPr>
        <w:ind w:left="720" w:hanging="720"/>
        <w:jc w:val="both"/>
        <w:rPr>
          <w:rFonts w:ascii="Comic Sans MS" w:hAnsi="Comic Sans MS" w:cs="Arial"/>
        </w:rPr>
      </w:pPr>
      <w:r w:rsidRPr="00315376">
        <w:rPr>
          <w:rFonts w:ascii="Comic Sans MS" w:hAnsi="Comic Sans MS" w:cs="Arial"/>
        </w:rPr>
        <w:t xml:space="preserve">          The Relationships Policy is designed to underpin the standards of conduct for both staff and pupils and to foster clear professional boundaries as part of the school’s commitment to pupil safety and the </w:t>
      </w:r>
      <w:r w:rsidR="00315376" w:rsidRPr="00315376">
        <w:rPr>
          <w:rFonts w:ascii="Comic Sans MS" w:hAnsi="Comic Sans MS" w:cs="Arial"/>
        </w:rPr>
        <w:t>well-being</w:t>
      </w:r>
      <w:r w:rsidRPr="00315376">
        <w:rPr>
          <w:rFonts w:ascii="Comic Sans MS" w:hAnsi="Comic Sans MS" w:cs="Arial"/>
        </w:rPr>
        <w:t xml:space="preserve"> of staff. </w:t>
      </w:r>
    </w:p>
    <w:p w14:paraId="4A4704AB" w14:textId="77777777" w:rsidR="00C21564" w:rsidRPr="00315376" w:rsidRDefault="00C21564" w:rsidP="00AF45FF">
      <w:pPr>
        <w:ind w:left="720" w:hanging="720"/>
        <w:jc w:val="both"/>
        <w:rPr>
          <w:rFonts w:ascii="Comic Sans MS" w:hAnsi="Comic Sans MS" w:cs="Arial"/>
        </w:rPr>
      </w:pPr>
    </w:p>
    <w:p w14:paraId="218AF53B" w14:textId="77777777" w:rsidR="00C21564" w:rsidRPr="00315376" w:rsidRDefault="00C21564" w:rsidP="00AF45FF">
      <w:pPr>
        <w:ind w:left="720" w:hanging="720"/>
        <w:jc w:val="both"/>
        <w:rPr>
          <w:rFonts w:ascii="Comic Sans MS" w:hAnsi="Comic Sans MS" w:cs="Arial"/>
        </w:rPr>
      </w:pPr>
      <w:r w:rsidRPr="00315376">
        <w:rPr>
          <w:rFonts w:ascii="Comic Sans MS" w:hAnsi="Comic Sans MS" w:cs="Arial"/>
        </w:rPr>
        <w:tab/>
        <w:t xml:space="preserve">The policy is not exhaustive and does not attempt to describe every potential interaction, either professional or personal, between staff and pupils.  Staff are required to exercise judgment at all times and to ensure that their conduct both in work and in their personal lives does not conflict with their role or professional duties. </w:t>
      </w:r>
    </w:p>
    <w:p w14:paraId="6AEE9B7E" w14:textId="77777777" w:rsidR="00C21564" w:rsidRPr="00315376" w:rsidRDefault="00C21564" w:rsidP="00AF45FF">
      <w:pPr>
        <w:jc w:val="both"/>
        <w:rPr>
          <w:rFonts w:ascii="Comic Sans MS" w:hAnsi="Comic Sans MS" w:cs="Arial"/>
          <w:b/>
          <w:bCs/>
        </w:rPr>
      </w:pPr>
    </w:p>
    <w:p w14:paraId="5ED0206A" w14:textId="77777777" w:rsidR="00C21564" w:rsidRPr="00315376" w:rsidRDefault="00C21564" w:rsidP="00AF45FF">
      <w:pPr>
        <w:jc w:val="both"/>
        <w:rPr>
          <w:rFonts w:ascii="Comic Sans MS" w:hAnsi="Comic Sans MS" w:cs="Arial"/>
          <w:b/>
          <w:bCs/>
        </w:rPr>
      </w:pPr>
      <w:r w:rsidRPr="00315376">
        <w:rPr>
          <w:rFonts w:ascii="Comic Sans MS" w:hAnsi="Comic Sans MS" w:cs="Arial"/>
          <w:b/>
          <w:bCs/>
        </w:rPr>
        <w:t>3.</w:t>
      </w:r>
      <w:r w:rsidRPr="00315376">
        <w:rPr>
          <w:rFonts w:ascii="Comic Sans MS" w:hAnsi="Comic Sans MS" w:cs="Arial"/>
          <w:b/>
          <w:bCs/>
        </w:rPr>
        <w:tab/>
        <w:t>Scope/Application</w:t>
      </w:r>
      <w:r w:rsidRPr="00315376">
        <w:rPr>
          <w:rFonts w:ascii="Comic Sans MS" w:hAnsi="Comic Sans MS" w:cs="Arial"/>
        </w:rPr>
        <w:br/>
      </w:r>
    </w:p>
    <w:p w14:paraId="71787538" w14:textId="77777777" w:rsidR="00C21564" w:rsidRPr="00315376" w:rsidRDefault="00C21564" w:rsidP="00AF45FF">
      <w:pPr>
        <w:ind w:left="720"/>
        <w:rPr>
          <w:rFonts w:ascii="Comic Sans MS" w:hAnsi="Comic Sans MS" w:cs="Arial"/>
        </w:rPr>
      </w:pPr>
      <w:r w:rsidRPr="00315376">
        <w:rPr>
          <w:rFonts w:ascii="Comic Sans MS" w:hAnsi="Comic Sans MS" w:cs="Arial"/>
        </w:rPr>
        <w:t>It is the responsibility of all adults to safeguard and promote the welfare of children and young people.</w:t>
      </w:r>
    </w:p>
    <w:p w14:paraId="3535E912" w14:textId="77777777" w:rsidR="00C21564" w:rsidRPr="00315376" w:rsidRDefault="00C21564" w:rsidP="00AF45FF">
      <w:pPr>
        <w:ind w:left="720"/>
        <w:rPr>
          <w:rFonts w:ascii="Comic Sans MS" w:hAnsi="Comic Sans MS" w:cs="Arial"/>
        </w:rPr>
      </w:pPr>
    </w:p>
    <w:p w14:paraId="703B179A"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This policy applies to all employees and workers at the school including those engaged via supply agencies or on contracts for service.  </w:t>
      </w:r>
    </w:p>
    <w:p w14:paraId="26055466" w14:textId="77777777" w:rsidR="00C21564" w:rsidRPr="00315376" w:rsidRDefault="00C21564" w:rsidP="00AF45FF">
      <w:pPr>
        <w:ind w:left="720"/>
        <w:rPr>
          <w:rFonts w:ascii="Comic Sans MS" w:hAnsi="Comic Sans MS" w:cs="Arial"/>
        </w:rPr>
      </w:pPr>
    </w:p>
    <w:p w14:paraId="3583A4CC"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Application of the policy to staff whose own children are pupils at the school will be subject to reasonable interpretation and individual exemptions.  Staff in this position should discuss any concerns with the </w:t>
      </w:r>
      <w:smartTag w:uri="urn:schemas-microsoft-com:office:smarttags" w:element="stockticker">
        <w:smartTag w:uri="urn:schemas-microsoft-com:office:smarttags" w:element="stockticker">
          <w:r w:rsidRPr="00315376">
            <w:rPr>
              <w:rFonts w:ascii="Comic Sans MS" w:hAnsi="Comic Sans MS" w:cs="Arial"/>
            </w:rPr>
            <w:t>Head</w:t>
          </w:r>
        </w:smartTag>
        <w:r w:rsidRPr="00315376">
          <w:rPr>
            <w:rFonts w:ascii="Comic Sans MS" w:hAnsi="Comic Sans MS" w:cs="Arial"/>
          </w:rPr>
          <w:t>teacher</w:t>
        </w:r>
      </w:smartTag>
      <w:r w:rsidRPr="00315376">
        <w:rPr>
          <w:rFonts w:ascii="Comic Sans MS" w:hAnsi="Comic Sans MS" w:cs="Arial"/>
        </w:rPr>
        <w:t xml:space="preserve">.  </w:t>
      </w:r>
      <w:r w:rsidRPr="00315376">
        <w:rPr>
          <w:rFonts w:ascii="Comic Sans MS" w:hAnsi="Comic Sans MS"/>
        </w:rPr>
        <w:t> </w:t>
      </w:r>
    </w:p>
    <w:p w14:paraId="1655F47D" w14:textId="77777777" w:rsidR="00C21564" w:rsidRDefault="00C21564" w:rsidP="00AF45FF">
      <w:pPr>
        <w:ind w:left="720"/>
      </w:pPr>
    </w:p>
    <w:p w14:paraId="7A9112BC" w14:textId="77777777" w:rsidR="00C21564" w:rsidRPr="00315376" w:rsidRDefault="00C21564" w:rsidP="00AF45FF">
      <w:pPr>
        <w:rPr>
          <w:rFonts w:ascii="Comic Sans MS" w:hAnsi="Comic Sans MS" w:cs="Arial"/>
          <w:b/>
          <w:bCs/>
        </w:rPr>
      </w:pPr>
      <w:r>
        <w:rPr>
          <w:rFonts w:ascii="Arial" w:hAnsi="Arial" w:cs="Arial"/>
        </w:rPr>
        <w:t>4.</w:t>
      </w:r>
      <w:r>
        <w:rPr>
          <w:rFonts w:ascii="Arial" w:hAnsi="Arial" w:cs="Arial"/>
        </w:rPr>
        <w:tab/>
      </w:r>
      <w:r w:rsidRPr="00315376">
        <w:rPr>
          <w:rFonts w:ascii="Comic Sans MS" w:hAnsi="Comic Sans MS" w:cs="Arial"/>
          <w:b/>
          <w:bCs/>
        </w:rPr>
        <w:t>Relationships with pupils</w:t>
      </w:r>
    </w:p>
    <w:p w14:paraId="2A88A066" w14:textId="77777777" w:rsidR="00C21564" w:rsidRPr="00315376" w:rsidRDefault="00C21564" w:rsidP="00AF45FF">
      <w:pPr>
        <w:rPr>
          <w:rFonts w:ascii="Comic Sans MS" w:hAnsi="Comic Sans MS" w:cs="Arial"/>
          <w:b/>
          <w:bCs/>
        </w:rPr>
      </w:pPr>
    </w:p>
    <w:p w14:paraId="567E2452" w14:textId="77777777" w:rsidR="00C21564" w:rsidRPr="00315376" w:rsidRDefault="00C21564" w:rsidP="00AF45FF">
      <w:pPr>
        <w:rPr>
          <w:rFonts w:ascii="Comic Sans MS" w:hAnsi="Comic Sans MS" w:cs="Arial"/>
        </w:rPr>
      </w:pPr>
      <w:r w:rsidRPr="00315376">
        <w:rPr>
          <w:rFonts w:ascii="Comic Sans MS" w:hAnsi="Comic Sans MS" w:cs="Arial"/>
        </w:rPr>
        <w:t>4.1</w:t>
      </w:r>
      <w:r w:rsidRPr="00315376">
        <w:rPr>
          <w:rFonts w:ascii="Comic Sans MS" w:hAnsi="Comic Sans MS" w:cs="Arial"/>
        </w:rPr>
        <w:tab/>
        <w:t>Teaching Groups</w:t>
      </w:r>
    </w:p>
    <w:p w14:paraId="404451A1" w14:textId="77777777" w:rsidR="00C21564" w:rsidRPr="00315376" w:rsidRDefault="00C21564" w:rsidP="00AF45FF">
      <w:pPr>
        <w:rPr>
          <w:rFonts w:ascii="Comic Sans MS" w:hAnsi="Comic Sans MS" w:cs="Arial"/>
        </w:rPr>
      </w:pPr>
    </w:p>
    <w:p w14:paraId="17FC6049" w14:textId="77777777" w:rsidR="00C21564" w:rsidRPr="00315376" w:rsidRDefault="00C21564" w:rsidP="00AF45FF">
      <w:pPr>
        <w:ind w:left="720"/>
        <w:rPr>
          <w:rFonts w:ascii="Comic Sans MS" w:hAnsi="Comic Sans MS" w:cs="Arial"/>
        </w:rPr>
      </w:pPr>
      <w:r w:rsidRPr="00315376">
        <w:rPr>
          <w:rFonts w:ascii="Comic Sans MS" w:hAnsi="Comic Sans MS" w:cs="Arial"/>
        </w:rPr>
        <w:lastRenderedPageBreak/>
        <w:t xml:space="preserve">Good relationships with pupils are at the heart of effective teaching and learning. All members of staff should ensure that their actions demonstrate high expectations and clear professional standards. </w:t>
      </w:r>
    </w:p>
    <w:p w14:paraId="48069F58" w14:textId="77777777" w:rsidR="00C21564" w:rsidRPr="00315376" w:rsidRDefault="00C21564" w:rsidP="00AF45FF">
      <w:pPr>
        <w:ind w:left="720"/>
        <w:rPr>
          <w:rFonts w:ascii="Comic Sans MS" w:hAnsi="Comic Sans MS" w:cs="Arial"/>
        </w:rPr>
      </w:pPr>
    </w:p>
    <w:p w14:paraId="411BD01B" w14:textId="77777777" w:rsidR="00C21564" w:rsidRPr="00315376" w:rsidRDefault="00C21564" w:rsidP="00AF45FF">
      <w:pPr>
        <w:ind w:left="720"/>
        <w:rPr>
          <w:rFonts w:ascii="Comic Sans MS" w:hAnsi="Comic Sans MS" w:cs="Arial"/>
        </w:rPr>
      </w:pPr>
      <w:r w:rsidRPr="00315376">
        <w:rPr>
          <w:rFonts w:ascii="Comic Sans MS" w:hAnsi="Comic Sans MS" w:cs="Arial"/>
        </w:rPr>
        <w:t>Good practice includes punctuality for lessons, well planned lessons, assertiveness in the classroom situation e.g. seating plans for students, appropriately planned work and homework.  These should be accompanied by clear follow-up if expectations are not fulfilled.</w:t>
      </w:r>
    </w:p>
    <w:p w14:paraId="630B6D2E" w14:textId="77777777" w:rsidR="00C21564" w:rsidRPr="00315376" w:rsidRDefault="00C21564" w:rsidP="00AF45FF">
      <w:pPr>
        <w:ind w:left="720"/>
        <w:rPr>
          <w:rFonts w:ascii="Comic Sans MS" w:hAnsi="Comic Sans MS" w:cs="Arial"/>
        </w:rPr>
      </w:pPr>
    </w:p>
    <w:p w14:paraId="48686197" w14:textId="77777777" w:rsidR="00C21564" w:rsidRPr="00315376" w:rsidRDefault="00C21564" w:rsidP="00AF45FF">
      <w:pPr>
        <w:numPr>
          <w:ilvl w:val="1"/>
          <w:numId w:val="1"/>
        </w:numPr>
        <w:rPr>
          <w:rFonts w:ascii="Comic Sans MS" w:hAnsi="Comic Sans MS" w:cs="Arial"/>
        </w:rPr>
      </w:pPr>
      <w:r w:rsidRPr="00315376">
        <w:rPr>
          <w:rFonts w:ascii="Comic Sans MS" w:hAnsi="Comic Sans MS" w:cs="Arial"/>
        </w:rPr>
        <w:t>Individual pupils</w:t>
      </w:r>
    </w:p>
    <w:p w14:paraId="6774BC90" w14:textId="77777777" w:rsidR="00C21564" w:rsidRPr="00315376" w:rsidRDefault="00C21564" w:rsidP="00AF45FF">
      <w:pPr>
        <w:rPr>
          <w:rFonts w:ascii="Comic Sans MS" w:hAnsi="Comic Sans MS" w:cs="Arial"/>
        </w:rPr>
      </w:pPr>
    </w:p>
    <w:p w14:paraId="0472D0EF" w14:textId="3A8B89F7" w:rsidR="00C21564" w:rsidRPr="00315376" w:rsidRDefault="00C21564" w:rsidP="00AF45FF">
      <w:pPr>
        <w:ind w:left="720"/>
        <w:rPr>
          <w:rFonts w:ascii="Comic Sans MS" w:hAnsi="Comic Sans MS" w:cs="Arial"/>
        </w:rPr>
      </w:pPr>
      <w:r w:rsidRPr="00315376">
        <w:rPr>
          <w:rFonts w:ascii="Comic Sans MS" w:hAnsi="Comic Sans MS" w:cs="Arial"/>
        </w:rPr>
        <w:t>All members of staff should insist that they are addressed by pupils by their proper name e.g. Mrs……….., Mr…………. Pupils should not be allowed to addr</w:t>
      </w:r>
      <w:r w:rsidR="004530A6">
        <w:rPr>
          <w:rFonts w:ascii="Comic Sans MS" w:hAnsi="Comic Sans MS" w:cs="Arial"/>
        </w:rPr>
        <w:t>ess staff by their first name or</w:t>
      </w:r>
      <w:bookmarkStart w:id="1" w:name="_GoBack"/>
      <w:bookmarkEnd w:id="1"/>
      <w:r w:rsidRPr="00315376">
        <w:rPr>
          <w:rFonts w:ascii="Comic Sans MS" w:hAnsi="Comic Sans MS" w:cs="Arial"/>
        </w:rPr>
        <w:t xml:space="preserve"> nickname. </w:t>
      </w:r>
    </w:p>
    <w:p w14:paraId="43C61486" w14:textId="77777777" w:rsidR="00C21564" w:rsidRPr="00315376" w:rsidRDefault="00C21564" w:rsidP="00AF45FF">
      <w:pPr>
        <w:ind w:left="720"/>
        <w:rPr>
          <w:rFonts w:ascii="Comic Sans MS" w:hAnsi="Comic Sans MS" w:cs="Arial"/>
        </w:rPr>
      </w:pPr>
    </w:p>
    <w:p w14:paraId="210E3F42" w14:textId="77777777" w:rsidR="00C21564" w:rsidRPr="00315376" w:rsidRDefault="00C21564" w:rsidP="00AF45FF">
      <w:pPr>
        <w:ind w:left="720"/>
        <w:rPr>
          <w:rFonts w:ascii="Comic Sans MS" w:hAnsi="Comic Sans MS" w:cs="Arial"/>
        </w:rPr>
      </w:pPr>
      <w:r w:rsidRPr="00315376">
        <w:rPr>
          <w:rFonts w:ascii="Comic Sans MS" w:hAnsi="Comic Sans MS" w:cs="Arial"/>
        </w:rPr>
        <w:t>Members of staff should not accept invitations to informal social occasions with their pupils, nor should they attend pupil parties unless these are family events and they have been specifically invited by the family.</w:t>
      </w:r>
    </w:p>
    <w:p w14:paraId="3A9D9401" w14:textId="77777777" w:rsidR="00C21564" w:rsidRPr="00315376" w:rsidRDefault="00C21564" w:rsidP="00AF45FF">
      <w:pPr>
        <w:ind w:left="720"/>
        <w:rPr>
          <w:rFonts w:ascii="Comic Sans MS" w:hAnsi="Comic Sans MS" w:cs="Arial"/>
        </w:rPr>
      </w:pPr>
    </w:p>
    <w:p w14:paraId="4A43B9B6"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Any member of staff arranging to meet a pupil(s) in a social setting should follow the procedure for school trips and gain authorisation from the </w:t>
      </w:r>
      <w:smartTag w:uri="urn:schemas-microsoft-com:office:smarttags" w:element="stockticker">
        <w:r w:rsidRPr="00315376">
          <w:rPr>
            <w:rFonts w:ascii="Comic Sans MS" w:hAnsi="Comic Sans MS" w:cs="Arial"/>
          </w:rPr>
          <w:t>Head</w:t>
        </w:r>
      </w:smartTag>
      <w:r w:rsidRPr="00315376">
        <w:rPr>
          <w:rFonts w:ascii="Comic Sans MS" w:hAnsi="Comic Sans MS" w:cs="Arial"/>
        </w:rPr>
        <w:t xml:space="preserve"> teacher.</w:t>
      </w:r>
    </w:p>
    <w:p w14:paraId="233862AC" w14:textId="77777777" w:rsidR="00C21564" w:rsidRPr="00315376" w:rsidRDefault="00C21564" w:rsidP="00AF45FF">
      <w:pPr>
        <w:ind w:left="720"/>
        <w:rPr>
          <w:rFonts w:ascii="Comic Sans MS" w:hAnsi="Comic Sans MS" w:cs="Arial"/>
        </w:rPr>
      </w:pPr>
    </w:p>
    <w:p w14:paraId="452E1502"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Staff who accompany pupils on residential activities must maintain their professional standing at all times and not be compromised by informal contact with pupils. </w:t>
      </w:r>
    </w:p>
    <w:p w14:paraId="13E8D43B" w14:textId="77777777" w:rsidR="00C21564" w:rsidRPr="00315376" w:rsidRDefault="00C21564" w:rsidP="00AF45FF">
      <w:pPr>
        <w:ind w:left="720"/>
        <w:rPr>
          <w:rFonts w:ascii="Comic Sans MS" w:hAnsi="Comic Sans MS" w:cs="Arial"/>
        </w:rPr>
      </w:pPr>
    </w:p>
    <w:p w14:paraId="6622A17D"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Members of staff on such activities have a duty of care to pupils at all times and must be able to exercise full responsibility for pupils when required. This may be at very short notice in an emergency.  </w:t>
      </w:r>
    </w:p>
    <w:p w14:paraId="599A323E" w14:textId="77777777" w:rsidR="00C21564" w:rsidRPr="00315376" w:rsidRDefault="00C21564" w:rsidP="00AF45FF">
      <w:pPr>
        <w:rPr>
          <w:rFonts w:ascii="Comic Sans MS" w:hAnsi="Comic Sans MS" w:cs="Arial"/>
        </w:rPr>
      </w:pPr>
    </w:p>
    <w:p w14:paraId="0B865BB4" w14:textId="77777777" w:rsidR="00C21564" w:rsidRPr="00315376" w:rsidRDefault="00C21564" w:rsidP="00AF45FF">
      <w:pPr>
        <w:ind w:left="720"/>
        <w:rPr>
          <w:rFonts w:ascii="Comic Sans MS" w:hAnsi="Comic Sans MS" w:cs="Arial"/>
        </w:rPr>
      </w:pPr>
      <w:r w:rsidRPr="00315376">
        <w:rPr>
          <w:rFonts w:ascii="Comic Sans MS" w:hAnsi="Comic Sans MS" w:cs="Arial"/>
        </w:rPr>
        <w:t>Where members of staff have a responsibility to listen, support and advise pupils they should make no promises of complete confidentiality and must be cautious of pupils repeatedly seeking advice and support leading to dependency upon the member of staff.</w:t>
      </w:r>
    </w:p>
    <w:p w14:paraId="3C78C070" w14:textId="77777777" w:rsidR="00C21564" w:rsidRDefault="00C21564" w:rsidP="00AF45FF">
      <w:pPr>
        <w:ind w:left="720"/>
        <w:rPr>
          <w:rFonts w:ascii="Arial" w:hAnsi="Arial" w:cs="Arial"/>
        </w:rPr>
      </w:pPr>
    </w:p>
    <w:p w14:paraId="7F7B5D6E"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All disclosures regarding issue of child protection should be reported immediately, without investigation or prejudice, to </w:t>
      </w:r>
      <w:r w:rsidR="00315376" w:rsidRPr="00315376">
        <w:rPr>
          <w:rFonts w:ascii="Comic Sans MS" w:hAnsi="Comic Sans MS" w:cs="Arial"/>
        </w:rPr>
        <w:t xml:space="preserve">the Headteacher. </w:t>
      </w:r>
      <w:r w:rsidRPr="00315376">
        <w:rPr>
          <w:rFonts w:ascii="Comic Sans MS" w:hAnsi="Comic Sans MS" w:cs="Arial"/>
        </w:rPr>
        <w:t xml:space="preserve">  Other personal disclosures should be </w:t>
      </w:r>
      <w:r w:rsidR="00315376" w:rsidRPr="00315376">
        <w:rPr>
          <w:rFonts w:ascii="Comic Sans MS" w:hAnsi="Comic Sans MS" w:cs="Arial"/>
        </w:rPr>
        <w:t>recorded and passed to the Headteacher</w:t>
      </w:r>
    </w:p>
    <w:p w14:paraId="3ABC2F82" w14:textId="77777777" w:rsidR="00315376" w:rsidRPr="00315376" w:rsidRDefault="00315376" w:rsidP="00AF45FF">
      <w:pPr>
        <w:ind w:left="720"/>
        <w:rPr>
          <w:rFonts w:ascii="Comic Sans MS" w:hAnsi="Comic Sans MS" w:cs="Arial"/>
        </w:rPr>
      </w:pPr>
    </w:p>
    <w:p w14:paraId="60777374" w14:textId="77777777" w:rsidR="00C21564" w:rsidRPr="00315376" w:rsidRDefault="00C21564" w:rsidP="00AF45FF">
      <w:pPr>
        <w:rPr>
          <w:rFonts w:ascii="Comic Sans MS" w:hAnsi="Comic Sans MS" w:cs="Arial"/>
          <w:b/>
          <w:bCs/>
        </w:rPr>
      </w:pPr>
      <w:r w:rsidRPr="00315376">
        <w:rPr>
          <w:rFonts w:ascii="Comic Sans MS" w:hAnsi="Comic Sans MS" w:cs="Arial"/>
          <w:b/>
          <w:bCs/>
        </w:rPr>
        <w:t>5.</w:t>
      </w:r>
      <w:r w:rsidRPr="00315376">
        <w:rPr>
          <w:rFonts w:ascii="Comic Sans MS" w:hAnsi="Comic Sans MS" w:cs="Arial"/>
          <w:b/>
          <w:bCs/>
        </w:rPr>
        <w:tab/>
        <w:t>Communications with pupils</w:t>
      </w:r>
    </w:p>
    <w:p w14:paraId="61951230" w14:textId="77777777" w:rsidR="00C21564" w:rsidRPr="00315376" w:rsidRDefault="00C21564" w:rsidP="00AF45FF">
      <w:pPr>
        <w:rPr>
          <w:rFonts w:ascii="Comic Sans MS" w:hAnsi="Comic Sans MS" w:cs="Arial"/>
          <w:b/>
          <w:bCs/>
        </w:rPr>
      </w:pPr>
    </w:p>
    <w:p w14:paraId="2EE7AE9B" w14:textId="77777777" w:rsidR="00C21564" w:rsidRPr="00315376" w:rsidRDefault="00C21564" w:rsidP="00AF45FF">
      <w:pPr>
        <w:numPr>
          <w:ilvl w:val="1"/>
          <w:numId w:val="2"/>
        </w:numPr>
        <w:rPr>
          <w:rFonts w:ascii="Comic Sans MS" w:hAnsi="Comic Sans MS" w:cs="Arial"/>
        </w:rPr>
      </w:pPr>
      <w:r w:rsidRPr="00315376">
        <w:rPr>
          <w:rFonts w:ascii="Comic Sans MS" w:hAnsi="Comic Sans MS" w:cs="Arial"/>
        </w:rPr>
        <w:lastRenderedPageBreak/>
        <w:t>General Communication</w:t>
      </w:r>
    </w:p>
    <w:p w14:paraId="09222AC2" w14:textId="77777777" w:rsidR="00C21564" w:rsidRPr="00315376" w:rsidRDefault="00C21564" w:rsidP="00AF45FF">
      <w:pPr>
        <w:rPr>
          <w:rFonts w:ascii="Comic Sans MS" w:hAnsi="Comic Sans MS" w:cs="Arial"/>
        </w:rPr>
      </w:pPr>
    </w:p>
    <w:p w14:paraId="7ECEFBA9" w14:textId="01259F7D" w:rsidR="00C21564" w:rsidRPr="00315376" w:rsidRDefault="00C21564" w:rsidP="00AF45FF">
      <w:pPr>
        <w:ind w:left="720"/>
        <w:rPr>
          <w:rFonts w:ascii="Comic Sans MS" w:hAnsi="Comic Sans MS" w:cs="Arial"/>
        </w:rPr>
      </w:pPr>
      <w:r w:rsidRPr="00315376">
        <w:rPr>
          <w:rFonts w:ascii="Comic Sans MS" w:hAnsi="Comic Sans MS" w:cs="Arial"/>
        </w:rPr>
        <w:t>Any private communication with an individual pupil concerning issues personal t</w:t>
      </w:r>
      <w:r w:rsidR="00BD7EBE">
        <w:rPr>
          <w:rFonts w:ascii="Comic Sans MS" w:hAnsi="Comic Sans MS" w:cs="Arial"/>
        </w:rPr>
        <w:t xml:space="preserve">o </w:t>
      </w:r>
      <w:r w:rsidRPr="00315376">
        <w:rPr>
          <w:rFonts w:ascii="Comic Sans MS" w:hAnsi="Comic Sans MS" w:cs="Arial"/>
        </w:rPr>
        <w:t>the pupil should be recorded and copied to the pupil’s file.</w:t>
      </w:r>
    </w:p>
    <w:p w14:paraId="65998285" w14:textId="77777777" w:rsidR="00C21564" w:rsidRPr="00315376" w:rsidRDefault="00C21564" w:rsidP="00AF45FF">
      <w:pPr>
        <w:ind w:left="720"/>
        <w:rPr>
          <w:rFonts w:ascii="Comic Sans MS" w:hAnsi="Comic Sans MS" w:cs="Arial"/>
        </w:rPr>
      </w:pPr>
    </w:p>
    <w:p w14:paraId="4D311988" w14:textId="3EA1AF1C" w:rsidR="00C21564" w:rsidRPr="00315376" w:rsidRDefault="00C21564" w:rsidP="00AF45FF">
      <w:pPr>
        <w:ind w:left="720"/>
        <w:rPr>
          <w:rFonts w:ascii="Comic Sans MS" w:hAnsi="Comic Sans MS" w:cs="Arial"/>
        </w:rPr>
      </w:pPr>
      <w:r w:rsidRPr="00315376">
        <w:rPr>
          <w:rFonts w:ascii="Comic Sans MS" w:hAnsi="Comic Sans MS" w:cs="Arial"/>
        </w:rPr>
        <w:t>Personal telephone numbers, including mobile numbers should not be shared with pupils, other than in emergency situations. If a pupil continues to use these personal contacts, this should be</w:t>
      </w:r>
      <w:r w:rsidR="00BD7EBE">
        <w:rPr>
          <w:rFonts w:ascii="Comic Sans MS" w:hAnsi="Comic Sans MS" w:cs="Arial"/>
        </w:rPr>
        <w:t xml:space="preserve"> reported immediately to the Headteacher. </w:t>
      </w:r>
    </w:p>
    <w:p w14:paraId="6FAD61DA" w14:textId="77777777" w:rsidR="00C21564" w:rsidRPr="00315376" w:rsidRDefault="00C21564" w:rsidP="00AF45FF">
      <w:pPr>
        <w:ind w:left="720"/>
        <w:rPr>
          <w:rFonts w:ascii="Comic Sans MS" w:hAnsi="Comic Sans MS" w:cs="Arial"/>
        </w:rPr>
      </w:pPr>
    </w:p>
    <w:p w14:paraId="698FD42A" w14:textId="77777777" w:rsidR="00C21564" w:rsidRPr="00315376" w:rsidRDefault="00C21564" w:rsidP="00AF45FF">
      <w:pPr>
        <w:ind w:left="720"/>
        <w:rPr>
          <w:rFonts w:ascii="Comic Sans MS" w:hAnsi="Comic Sans MS" w:cs="Arial"/>
        </w:rPr>
      </w:pPr>
      <w:r w:rsidRPr="00315376">
        <w:rPr>
          <w:rFonts w:ascii="Comic Sans MS" w:hAnsi="Comic Sans MS" w:cs="Arial"/>
        </w:rPr>
        <w:t>Improper communication between a member of staff and a pupil is likely to result in disciplinary action.</w:t>
      </w:r>
    </w:p>
    <w:p w14:paraId="4DCB45B8" w14:textId="77777777" w:rsidR="00C21564" w:rsidRDefault="00C21564" w:rsidP="00AF45FF">
      <w:pPr>
        <w:ind w:left="720"/>
        <w:rPr>
          <w:rFonts w:ascii="Arial" w:hAnsi="Arial" w:cs="Arial"/>
        </w:rPr>
      </w:pPr>
    </w:p>
    <w:p w14:paraId="0A3E845B" w14:textId="77777777" w:rsidR="00C21564" w:rsidRDefault="00C21564" w:rsidP="00AF45FF">
      <w:pPr>
        <w:ind w:left="720"/>
        <w:rPr>
          <w:rFonts w:ascii="Arial" w:hAnsi="Arial" w:cs="Arial"/>
        </w:rPr>
      </w:pPr>
    </w:p>
    <w:p w14:paraId="1B6848BD" w14:textId="77777777" w:rsidR="00C21564" w:rsidRPr="00315376" w:rsidRDefault="00C21564" w:rsidP="00AF45FF">
      <w:pPr>
        <w:rPr>
          <w:rFonts w:ascii="Comic Sans MS" w:hAnsi="Comic Sans MS" w:cs="Arial"/>
        </w:rPr>
      </w:pPr>
    </w:p>
    <w:p w14:paraId="0ABB3E8C" w14:textId="77777777" w:rsidR="00C21564" w:rsidRPr="00315376" w:rsidRDefault="00C21564" w:rsidP="00AF45FF">
      <w:pPr>
        <w:numPr>
          <w:ilvl w:val="1"/>
          <w:numId w:val="2"/>
        </w:numPr>
        <w:rPr>
          <w:rFonts w:ascii="Comic Sans MS" w:hAnsi="Comic Sans MS" w:cs="Arial"/>
        </w:rPr>
      </w:pPr>
      <w:r w:rsidRPr="00315376">
        <w:rPr>
          <w:rFonts w:ascii="Comic Sans MS" w:hAnsi="Comic Sans MS" w:cs="Arial"/>
        </w:rPr>
        <w:t>Electronic Communication</w:t>
      </w:r>
    </w:p>
    <w:p w14:paraId="4C5B4A10" w14:textId="77777777" w:rsidR="00C21564" w:rsidRPr="00315376" w:rsidRDefault="00C21564" w:rsidP="00AF45FF">
      <w:pPr>
        <w:rPr>
          <w:rFonts w:ascii="Comic Sans MS" w:hAnsi="Comic Sans MS" w:cs="Arial"/>
        </w:rPr>
      </w:pPr>
    </w:p>
    <w:p w14:paraId="65353368" w14:textId="77777777" w:rsidR="00C21564" w:rsidRPr="00315376" w:rsidRDefault="00C21564" w:rsidP="00AF45FF">
      <w:pPr>
        <w:ind w:left="720"/>
        <w:rPr>
          <w:rFonts w:ascii="Comic Sans MS" w:hAnsi="Comic Sans MS" w:cs="Arial"/>
        </w:rPr>
      </w:pPr>
      <w:r w:rsidRPr="00315376">
        <w:rPr>
          <w:rFonts w:ascii="Comic Sans MS" w:hAnsi="Comic Sans MS" w:cs="Arial"/>
        </w:rPr>
        <w:t>No e-mail communication should occur which does not pass through the school network mails boxes and addresses.</w:t>
      </w:r>
    </w:p>
    <w:p w14:paraId="450216B1" w14:textId="77777777" w:rsidR="00C21564" w:rsidRPr="00315376" w:rsidRDefault="00C21564" w:rsidP="00AF45FF">
      <w:pPr>
        <w:ind w:left="720"/>
        <w:rPr>
          <w:rFonts w:ascii="Comic Sans MS" w:hAnsi="Comic Sans MS" w:cs="Arial"/>
        </w:rPr>
      </w:pPr>
    </w:p>
    <w:p w14:paraId="7C2D4C14"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Staff should not participate in chat rooms, </w:t>
      </w:r>
      <w:smartTag w:uri="urn:schemas-microsoft-com:office:smarttags" w:element="stockticker">
        <w:r w:rsidRPr="00315376">
          <w:rPr>
            <w:rFonts w:ascii="Comic Sans MS" w:hAnsi="Comic Sans MS" w:cs="Arial"/>
          </w:rPr>
          <w:t>MSN</w:t>
        </w:r>
      </w:smartTag>
      <w:r w:rsidRPr="00315376">
        <w:rPr>
          <w:rFonts w:ascii="Comic Sans MS" w:hAnsi="Comic Sans MS" w:cs="Arial"/>
        </w:rPr>
        <w:t xml:space="preserve"> or social networking sites with any pupils irrespective of age or with former pupils under the age of 18. In particular, staff should neither accept or request pupils or former pupils under the age of 18 as friends on Facebook.  Staff should be mindful of the impact on younger siblings or friends of former pupils in any social contact.  </w:t>
      </w:r>
    </w:p>
    <w:p w14:paraId="70CC9BEA" w14:textId="77777777" w:rsidR="00C21564" w:rsidRPr="00315376" w:rsidRDefault="00C21564" w:rsidP="00AF45FF">
      <w:pPr>
        <w:ind w:left="720"/>
        <w:rPr>
          <w:rFonts w:ascii="Comic Sans MS" w:hAnsi="Comic Sans MS" w:cs="Arial"/>
        </w:rPr>
      </w:pPr>
    </w:p>
    <w:p w14:paraId="74865B90" w14:textId="77777777" w:rsidR="00C21564" w:rsidRPr="00315376" w:rsidRDefault="00C21564" w:rsidP="00AF45FF">
      <w:pPr>
        <w:ind w:left="720"/>
        <w:rPr>
          <w:rFonts w:ascii="Comic Sans MS" w:hAnsi="Comic Sans MS" w:cs="Arial"/>
        </w:rPr>
      </w:pPr>
      <w:r w:rsidRPr="00315376">
        <w:rPr>
          <w:rFonts w:ascii="Comic Sans MS" w:hAnsi="Comic Sans MS" w:cs="Arial"/>
        </w:rPr>
        <w:t>No text conversation should take place between a member of staff and a pupil.  In the event of this happening it should be recorded and placed on the pupil’s file</w:t>
      </w:r>
    </w:p>
    <w:p w14:paraId="61739161" w14:textId="77777777" w:rsidR="00C21564" w:rsidRPr="00315376" w:rsidRDefault="00C21564" w:rsidP="00AF45FF">
      <w:pPr>
        <w:ind w:left="720"/>
        <w:rPr>
          <w:rFonts w:ascii="Comic Sans MS" w:hAnsi="Comic Sans MS" w:cs="Arial"/>
        </w:rPr>
      </w:pPr>
    </w:p>
    <w:p w14:paraId="299D3000"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Members of staff using social networking sites in a personal capacity should ensure that they do not conduct themselves in a way that is detrimental to the school. This will include </w:t>
      </w:r>
    </w:p>
    <w:p w14:paraId="0E4729D9" w14:textId="77777777" w:rsidR="00C21564" w:rsidRPr="00315376" w:rsidRDefault="00C21564" w:rsidP="00AF45FF">
      <w:pPr>
        <w:ind w:left="720"/>
        <w:rPr>
          <w:rFonts w:ascii="Comic Sans MS" w:hAnsi="Comic Sans MS" w:cs="Arial"/>
        </w:rPr>
      </w:pPr>
    </w:p>
    <w:p w14:paraId="5B1D2600" w14:textId="77777777" w:rsidR="00C21564" w:rsidRPr="00315376" w:rsidRDefault="00C21564" w:rsidP="00AF45FF">
      <w:pPr>
        <w:numPr>
          <w:ilvl w:val="0"/>
          <w:numId w:val="3"/>
        </w:numPr>
        <w:rPr>
          <w:rFonts w:ascii="Comic Sans MS" w:hAnsi="Comic Sans MS" w:cs="Arial"/>
        </w:rPr>
      </w:pPr>
      <w:r w:rsidRPr="00315376">
        <w:rPr>
          <w:rFonts w:ascii="Comic Sans MS" w:hAnsi="Comic Sans MS" w:cs="Arial"/>
        </w:rPr>
        <w:t>Not allowing interaction on websites to damage or compromise working relationships with colleagues.</w:t>
      </w:r>
    </w:p>
    <w:p w14:paraId="0847A25F" w14:textId="77777777" w:rsidR="00C21564" w:rsidRPr="00315376" w:rsidRDefault="00C21564" w:rsidP="00AF45FF">
      <w:pPr>
        <w:numPr>
          <w:ilvl w:val="0"/>
          <w:numId w:val="3"/>
        </w:numPr>
        <w:rPr>
          <w:rFonts w:ascii="Comic Sans MS" w:hAnsi="Comic Sans MS" w:cs="Arial"/>
        </w:rPr>
      </w:pPr>
      <w:r w:rsidRPr="00315376">
        <w:rPr>
          <w:rFonts w:ascii="Comic Sans MS" w:hAnsi="Comic Sans MS" w:cs="Arial"/>
        </w:rPr>
        <w:t xml:space="preserve">Posting photographs of themselves, colleagues or students taken in school </w:t>
      </w:r>
    </w:p>
    <w:p w14:paraId="3F2CDE38" w14:textId="77777777" w:rsidR="00C21564" w:rsidRPr="00315376" w:rsidRDefault="00C21564" w:rsidP="00AF45FF">
      <w:pPr>
        <w:numPr>
          <w:ilvl w:val="0"/>
          <w:numId w:val="3"/>
        </w:numPr>
        <w:rPr>
          <w:rFonts w:ascii="Comic Sans MS" w:hAnsi="Comic Sans MS" w:cs="Arial"/>
        </w:rPr>
      </w:pPr>
      <w:r w:rsidRPr="00315376">
        <w:rPr>
          <w:rFonts w:ascii="Comic Sans MS" w:hAnsi="Comic Sans MS" w:cs="Arial"/>
        </w:rPr>
        <w:t>Never posting or sending abusive or defamatory messages</w:t>
      </w:r>
    </w:p>
    <w:p w14:paraId="3755DDAA" w14:textId="77777777" w:rsidR="00C21564" w:rsidRPr="00315376" w:rsidRDefault="00C21564" w:rsidP="00AF45FF">
      <w:pPr>
        <w:numPr>
          <w:ilvl w:val="0"/>
          <w:numId w:val="3"/>
        </w:numPr>
        <w:rPr>
          <w:rFonts w:ascii="Comic Sans MS" w:hAnsi="Comic Sans MS" w:cs="Arial"/>
        </w:rPr>
      </w:pPr>
      <w:r w:rsidRPr="00315376">
        <w:rPr>
          <w:rFonts w:ascii="Comic Sans MS" w:hAnsi="Comic Sans MS" w:cs="Arial"/>
        </w:rPr>
        <w:t xml:space="preserve">Never recording any confidential information about school on any social networking site </w:t>
      </w:r>
    </w:p>
    <w:p w14:paraId="74259BFF" w14:textId="77777777" w:rsidR="00C21564" w:rsidRPr="00315376" w:rsidRDefault="00C21564" w:rsidP="00AF45FF">
      <w:pPr>
        <w:numPr>
          <w:ilvl w:val="0"/>
          <w:numId w:val="3"/>
        </w:numPr>
        <w:rPr>
          <w:rFonts w:ascii="Comic Sans MS" w:hAnsi="Comic Sans MS" w:cs="Arial"/>
        </w:rPr>
      </w:pPr>
      <w:r w:rsidRPr="00315376">
        <w:rPr>
          <w:rFonts w:ascii="Comic Sans MS" w:hAnsi="Comic Sans MS" w:cs="Arial"/>
        </w:rPr>
        <w:lastRenderedPageBreak/>
        <w:t>Never posting information which will disclose the identity of a student.</w:t>
      </w:r>
    </w:p>
    <w:p w14:paraId="61DE6C49" w14:textId="77777777" w:rsidR="00C21564" w:rsidRPr="00315376" w:rsidRDefault="00C21564" w:rsidP="00AF45FF">
      <w:pPr>
        <w:rPr>
          <w:rFonts w:ascii="Comic Sans MS" w:hAnsi="Comic Sans MS" w:cs="Arial"/>
        </w:rPr>
      </w:pPr>
    </w:p>
    <w:p w14:paraId="2CED2707"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Accessing social networking sites during school time should be in accordance with the School’s Acceptable Use Policy any breach of which may be a disciplinary issue. </w:t>
      </w:r>
    </w:p>
    <w:p w14:paraId="20FF10B6" w14:textId="77777777" w:rsidR="00C21564" w:rsidRDefault="00C21564" w:rsidP="00AF45FF">
      <w:pPr>
        <w:ind w:left="720"/>
        <w:rPr>
          <w:rFonts w:ascii="Arial" w:hAnsi="Arial" w:cs="Arial"/>
        </w:rPr>
      </w:pPr>
    </w:p>
    <w:p w14:paraId="7430CF6F" w14:textId="77777777" w:rsidR="00C21564" w:rsidRDefault="00C21564" w:rsidP="00AF45FF">
      <w:pPr>
        <w:ind w:left="720"/>
        <w:rPr>
          <w:rFonts w:ascii="Arial" w:hAnsi="Arial" w:cs="Arial"/>
        </w:rPr>
      </w:pPr>
    </w:p>
    <w:p w14:paraId="0F92D3CE" w14:textId="77777777" w:rsidR="00C21564" w:rsidRPr="00315376" w:rsidRDefault="00C21564" w:rsidP="00AF45FF">
      <w:pPr>
        <w:rPr>
          <w:rFonts w:ascii="Comic Sans MS" w:hAnsi="Comic Sans MS" w:cs="Arial"/>
          <w:b/>
          <w:bCs/>
        </w:rPr>
      </w:pPr>
      <w:r w:rsidRPr="00315376">
        <w:rPr>
          <w:rFonts w:ascii="Comic Sans MS" w:hAnsi="Comic Sans MS" w:cs="Arial"/>
          <w:b/>
          <w:bCs/>
        </w:rPr>
        <w:t xml:space="preserve">6. </w:t>
      </w:r>
      <w:r w:rsidRPr="00315376">
        <w:rPr>
          <w:rFonts w:ascii="Comic Sans MS" w:hAnsi="Comic Sans MS" w:cs="Arial"/>
          <w:b/>
          <w:bCs/>
        </w:rPr>
        <w:tab/>
        <w:t>Improper Behaviour</w:t>
      </w:r>
    </w:p>
    <w:p w14:paraId="0ED450B1" w14:textId="77777777" w:rsidR="00C21564" w:rsidRPr="00315376" w:rsidRDefault="00C21564" w:rsidP="00AF45FF">
      <w:pPr>
        <w:rPr>
          <w:rFonts w:ascii="Comic Sans MS" w:hAnsi="Comic Sans MS" w:cs="Arial"/>
          <w:b/>
          <w:bCs/>
        </w:rPr>
      </w:pPr>
    </w:p>
    <w:p w14:paraId="02285B64" w14:textId="77777777" w:rsidR="00C21564" w:rsidRPr="00315376" w:rsidRDefault="00C21564" w:rsidP="00AF45FF">
      <w:pPr>
        <w:ind w:left="720"/>
        <w:rPr>
          <w:rFonts w:ascii="Comic Sans MS" w:hAnsi="Comic Sans MS" w:cs="Arial"/>
        </w:rPr>
      </w:pPr>
      <w:r w:rsidRPr="00315376">
        <w:rPr>
          <w:rFonts w:ascii="Comic Sans MS" w:hAnsi="Comic Sans MS" w:cs="Arial"/>
        </w:rPr>
        <w:t>Members of staff should take care not to put themselves at risk of accusations of improper behaviour towards pupils.  They should be cautious when seeing a pupil alone in a room and should ensure they are fully visible to anyone passing, through a viewing panel or open door if necessary.</w:t>
      </w:r>
    </w:p>
    <w:p w14:paraId="6146AA92" w14:textId="77777777" w:rsidR="00C21564" w:rsidRPr="00315376" w:rsidRDefault="00C21564" w:rsidP="00AF45FF">
      <w:pPr>
        <w:ind w:left="720"/>
        <w:rPr>
          <w:rFonts w:ascii="Comic Sans MS" w:hAnsi="Comic Sans MS" w:cs="Arial"/>
        </w:rPr>
      </w:pPr>
    </w:p>
    <w:p w14:paraId="6F0A996D" w14:textId="77777777" w:rsidR="00C21564" w:rsidRPr="00315376" w:rsidRDefault="00C21564" w:rsidP="00AF45FF">
      <w:pPr>
        <w:ind w:left="720"/>
        <w:rPr>
          <w:rFonts w:ascii="Comic Sans MS" w:hAnsi="Comic Sans MS" w:cs="Arial"/>
        </w:rPr>
      </w:pPr>
      <w:r w:rsidRPr="00315376">
        <w:rPr>
          <w:rFonts w:ascii="Comic Sans MS" w:hAnsi="Comic Sans MS" w:cs="Arial"/>
        </w:rPr>
        <w:t>Members of staff should only take photographs or video pupils in accordance with school policy.</w:t>
      </w:r>
    </w:p>
    <w:p w14:paraId="04ACDB25" w14:textId="77777777" w:rsidR="00C21564" w:rsidRPr="00315376" w:rsidRDefault="00C21564" w:rsidP="00AF45FF">
      <w:pPr>
        <w:ind w:left="720"/>
        <w:rPr>
          <w:rFonts w:ascii="Comic Sans MS" w:hAnsi="Comic Sans MS" w:cs="Arial"/>
        </w:rPr>
      </w:pPr>
    </w:p>
    <w:p w14:paraId="765FC752" w14:textId="77777777" w:rsidR="00C21564" w:rsidRPr="00315376" w:rsidRDefault="00C21564" w:rsidP="00AF45FF">
      <w:pPr>
        <w:ind w:left="720"/>
        <w:rPr>
          <w:rFonts w:ascii="Comic Sans MS" w:hAnsi="Comic Sans MS" w:cs="Arial"/>
        </w:rPr>
      </w:pPr>
      <w:r w:rsidRPr="00315376">
        <w:rPr>
          <w:rFonts w:ascii="Comic Sans MS" w:hAnsi="Comic Sans MS" w:cs="Arial"/>
        </w:rPr>
        <w:t>Members of staff should be very cautious when comforting a distressed pupil and offering any level of physical contact. All physical contact should be age appropriate.</w:t>
      </w:r>
    </w:p>
    <w:p w14:paraId="536E8D6C" w14:textId="77777777" w:rsidR="00C21564" w:rsidRPr="00315376" w:rsidRDefault="00C21564" w:rsidP="00AF45FF">
      <w:pPr>
        <w:ind w:left="720"/>
        <w:rPr>
          <w:rFonts w:ascii="Comic Sans MS" w:hAnsi="Comic Sans MS" w:cs="Arial"/>
        </w:rPr>
      </w:pPr>
    </w:p>
    <w:p w14:paraId="53345328"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Staff should not normally give lifts to pupils.  In the event that a lift is necessary for the safety of pupils </w:t>
      </w:r>
      <w:r w:rsidR="00315376" w:rsidRPr="00315376">
        <w:rPr>
          <w:rFonts w:ascii="Comic Sans MS" w:hAnsi="Comic Sans MS" w:cs="Arial"/>
        </w:rPr>
        <w:t>this should be reported to the Headteacher and</w:t>
      </w:r>
      <w:r w:rsidRPr="00315376">
        <w:rPr>
          <w:rFonts w:ascii="Comic Sans MS" w:hAnsi="Comic Sans MS" w:cs="Arial"/>
        </w:rPr>
        <w:t xml:space="preserve"> recorded on the pupil’s file as soon as possible after the event. </w:t>
      </w:r>
    </w:p>
    <w:p w14:paraId="19670717" w14:textId="77777777" w:rsidR="00C21564" w:rsidRPr="00315376" w:rsidRDefault="00C21564" w:rsidP="00AF45FF">
      <w:pPr>
        <w:ind w:left="720"/>
        <w:rPr>
          <w:rFonts w:ascii="Comic Sans MS" w:hAnsi="Comic Sans MS" w:cs="Arial"/>
        </w:rPr>
      </w:pPr>
    </w:p>
    <w:p w14:paraId="2087C3DE"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No member of staff should enter into an intimate (physical or emotional) relationship with a pupil.  This will compromise their professional standing with the individual pupil and the wider pupil population.  Such conduct may be subject to disciplinary action. </w:t>
      </w:r>
    </w:p>
    <w:p w14:paraId="1371CC34" w14:textId="77777777" w:rsidR="00C21564" w:rsidRPr="00315376" w:rsidRDefault="00C21564" w:rsidP="00AF45FF">
      <w:pPr>
        <w:ind w:left="720"/>
        <w:rPr>
          <w:rFonts w:ascii="Comic Sans MS" w:hAnsi="Comic Sans MS" w:cs="Arial"/>
        </w:rPr>
      </w:pPr>
    </w:p>
    <w:p w14:paraId="0FB3B558" w14:textId="77777777" w:rsidR="00C21564" w:rsidRPr="00315376" w:rsidRDefault="00C21564" w:rsidP="00AF45FF">
      <w:pPr>
        <w:ind w:left="720"/>
        <w:rPr>
          <w:rFonts w:ascii="Comic Sans MS" w:hAnsi="Comic Sans MS" w:cs="Arial"/>
        </w:rPr>
      </w:pPr>
      <w:r w:rsidRPr="00315376">
        <w:rPr>
          <w:rFonts w:ascii="Comic Sans MS" w:hAnsi="Comic Sans MS" w:cs="Arial"/>
        </w:rPr>
        <w:t xml:space="preserve">Sexual activity with a pupil or former pupil under the age of 18 is a criminal offence as members of staff are in a position of trust.  Any member of staff conducting such a relationship will be liable to disciplinary proceedings for gross misconduct. </w:t>
      </w:r>
    </w:p>
    <w:p w14:paraId="7C40AB42" w14:textId="77777777" w:rsidR="00C21564" w:rsidRPr="00315376" w:rsidRDefault="00C21564" w:rsidP="00AF45FF">
      <w:pPr>
        <w:ind w:left="720"/>
        <w:rPr>
          <w:rFonts w:ascii="Comic Sans MS" w:hAnsi="Comic Sans MS" w:cs="Arial"/>
        </w:rPr>
      </w:pPr>
    </w:p>
    <w:p w14:paraId="57F70F51" w14:textId="77777777" w:rsidR="00C21564" w:rsidRPr="00315376" w:rsidRDefault="00C21564" w:rsidP="00AF45FF">
      <w:pPr>
        <w:ind w:left="720"/>
        <w:rPr>
          <w:rFonts w:ascii="Comic Sans MS" w:hAnsi="Comic Sans MS" w:cs="Arial"/>
        </w:rPr>
      </w:pPr>
      <w:r w:rsidRPr="00315376">
        <w:rPr>
          <w:rFonts w:ascii="Comic Sans MS" w:hAnsi="Comic Sans MS" w:cs="Arial"/>
        </w:rPr>
        <w:t>Members of staff should not disclose inappropriate private details about their personal lives or own activities.</w:t>
      </w:r>
    </w:p>
    <w:p w14:paraId="3C137882" w14:textId="77777777" w:rsidR="00C21564" w:rsidRPr="00315376" w:rsidRDefault="00C21564" w:rsidP="00AF45FF">
      <w:pPr>
        <w:ind w:left="720"/>
        <w:rPr>
          <w:rFonts w:ascii="Comic Sans MS" w:hAnsi="Comic Sans MS" w:cs="Arial"/>
        </w:rPr>
      </w:pPr>
    </w:p>
    <w:p w14:paraId="5202E426" w14:textId="77777777" w:rsidR="00C21564" w:rsidRPr="00315376" w:rsidRDefault="00C21564" w:rsidP="00AF45FF">
      <w:pPr>
        <w:rPr>
          <w:rFonts w:ascii="Comic Sans MS" w:hAnsi="Comic Sans MS" w:cs="Arial"/>
          <w:b/>
          <w:bCs/>
        </w:rPr>
      </w:pPr>
      <w:r w:rsidRPr="00315376">
        <w:rPr>
          <w:rFonts w:ascii="Comic Sans MS" w:hAnsi="Comic Sans MS" w:cs="Arial"/>
          <w:b/>
          <w:bCs/>
        </w:rPr>
        <w:t>7.</w:t>
      </w:r>
      <w:r w:rsidRPr="00315376">
        <w:rPr>
          <w:rFonts w:ascii="Comic Sans MS" w:hAnsi="Comic Sans MS" w:cs="Arial"/>
          <w:b/>
          <w:bCs/>
        </w:rPr>
        <w:tab/>
        <w:t>Relationships with parents and families</w:t>
      </w:r>
    </w:p>
    <w:p w14:paraId="53F7663D" w14:textId="77777777" w:rsidR="00C21564" w:rsidRPr="00315376" w:rsidRDefault="00C21564" w:rsidP="00AF45FF">
      <w:pPr>
        <w:rPr>
          <w:rFonts w:ascii="Comic Sans MS" w:hAnsi="Comic Sans MS" w:cs="Arial"/>
          <w:b/>
          <w:bCs/>
        </w:rPr>
      </w:pPr>
      <w:r w:rsidRPr="00315376">
        <w:rPr>
          <w:rFonts w:ascii="Comic Sans MS" w:hAnsi="Comic Sans MS" w:cs="Arial"/>
          <w:b/>
          <w:bCs/>
        </w:rPr>
        <w:tab/>
      </w:r>
    </w:p>
    <w:p w14:paraId="551A033B" w14:textId="77777777" w:rsidR="00C21564" w:rsidRPr="00315376" w:rsidRDefault="00C21564" w:rsidP="00AF45FF">
      <w:pPr>
        <w:ind w:left="720"/>
        <w:rPr>
          <w:rFonts w:ascii="Comic Sans MS" w:hAnsi="Comic Sans MS" w:cs="Arial"/>
        </w:rPr>
      </w:pPr>
      <w:r w:rsidRPr="00315376">
        <w:rPr>
          <w:rFonts w:ascii="Comic Sans MS" w:hAnsi="Comic Sans MS" w:cs="Arial"/>
        </w:rPr>
        <w:lastRenderedPageBreak/>
        <w:t xml:space="preserve">Members of staff should be conscious of any potential conflict in social              relationships with parents or families of pupils or where their own children or children of relatives attend school. </w:t>
      </w:r>
    </w:p>
    <w:p w14:paraId="61FADCCD" w14:textId="77777777" w:rsidR="00C21564" w:rsidRPr="00315376" w:rsidRDefault="00C21564" w:rsidP="00AF45FF">
      <w:pPr>
        <w:ind w:left="720"/>
        <w:rPr>
          <w:rFonts w:ascii="Comic Sans MS" w:hAnsi="Comic Sans MS" w:cs="Arial"/>
        </w:rPr>
      </w:pPr>
    </w:p>
    <w:p w14:paraId="6FF593AA" w14:textId="77777777" w:rsidR="00C21564" w:rsidRPr="00315376" w:rsidRDefault="00C21564" w:rsidP="00AF45FF">
      <w:pPr>
        <w:rPr>
          <w:rFonts w:ascii="Comic Sans MS" w:hAnsi="Comic Sans MS" w:cs="Arial"/>
          <w:b/>
          <w:bCs/>
        </w:rPr>
      </w:pPr>
      <w:r w:rsidRPr="00315376">
        <w:rPr>
          <w:rFonts w:ascii="Comic Sans MS" w:hAnsi="Comic Sans MS" w:cs="Arial"/>
          <w:b/>
          <w:bCs/>
        </w:rPr>
        <w:t xml:space="preserve">8.  </w:t>
      </w:r>
      <w:r w:rsidRPr="00315376">
        <w:rPr>
          <w:rFonts w:ascii="Comic Sans MS" w:hAnsi="Comic Sans MS" w:cs="Arial"/>
          <w:b/>
          <w:bCs/>
        </w:rPr>
        <w:tab/>
        <w:t>Dress and appearance</w:t>
      </w:r>
    </w:p>
    <w:p w14:paraId="3B2ECFE1" w14:textId="77777777" w:rsidR="00C21564" w:rsidRPr="00315376" w:rsidRDefault="00C21564" w:rsidP="00AF45FF">
      <w:pPr>
        <w:rPr>
          <w:rFonts w:ascii="Comic Sans MS" w:hAnsi="Comic Sans MS" w:cs="Arial"/>
          <w:b/>
          <w:bCs/>
        </w:rPr>
      </w:pPr>
    </w:p>
    <w:p w14:paraId="0DE9AC9B" w14:textId="77777777" w:rsidR="00C21564" w:rsidRPr="00315376" w:rsidRDefault="00C21564" w:rsidP="00AF45FF">
      <w:pPr>
        <w:ind w:left="720"/>
        <w:rPr>
          <w:rFonts w:ascii="Comic Sans MS" w:hAnsi="Comic Sans MS" w:cs="Arial"/>
        </w:rPr>
      </w:pPr>
      <w:r w:rsidRPr="00315376">
        <w:rPr>
          <w:rFonts w:ascii="Comic Sans MS" w:hAnsi="Comic Sans MS" w:cs="Arial"/>
          <w:b/>
          <w:bCs/>
        </w:rPr>
        <w:t>T</w:t>
      </w:r>
      <w:r w:rsidRPr="00315376">
        <w:rPr>
          <w:rFonts w:ascii="Comic Sans MS" w:hAnsi="Comic Sans MS" w:cs="Arial"/>
        </w:rPr>
        <w:t xml:space="preserve">he school recognises that dress and appearance are matters of personal choice and </w:t>
      </w:r>
      <w:r w:rsidR="00315376" w:rsidRPr="00315376">
        <w:rPr>
          <w:rFonts w:ascii="Comic Sans MS" w:hAnsi="Comic Sans MS" w:cs="Arial"/>
        </w:rPr>
        <w:t>self-expression</w:t>
      </w:r>
      <w:r w:rsidRPr="00315376">
        <w:rPr>
          <w:rFonts w:ascii="Comic Sans MS" w:hAnsi="Comic Sans MS" w:cs="Arial"/>
        </w:rPr>
        <w:t>. However members of staff should dress in ways which are appropriate to their role and the tasks they undertake; are not likely to be viewed as offensive, revealing or sexually provocative; does not distract pupils or cause embarrassment and is not considered to be discriminatory and is culturally sensitive.</w:t>
      </w:r>
    </w:p>
    <w:p w14:paraId="588F5CD2" w14:textId="77777777" w:rsidR="00C21564" w:rsidRDefault="00C21564" w:rsidP="00AF45FF">
      <w:pPr>
        <w:ind w:left="720" w:hanging="720"/>
        <w:rPr>
          <w:rFonts w:ascii="Arial" w:hAnsi="Arial" w:cs="Arial"/>
          <w:b/>
          <w:bCs/>
        </w:rPr>
      </w:pPr>
    </w:p>
    <w:p w14:paraId="0EE8CC11" w14:textId="77777777" w:rsidR="00C21564" w:rsidRDefault="00C21564" w:rsidP="00315376"/>
    <w:p w14:paraId="13E9719C" w14:textId="77777777" w:rsidR="00C21564" w:rsidRDefault="00C21564"/>
    <w:sectPr w:rsidR="00C21564" w:rsidSect="009B7955">
      <w:headerReference w:type="even" r:id="rId11"/>
      <w:headerReference w:type="default" r:id="rId12"/>
      <w:headerReference w:type="first" r:id="rId13"/>
      <w:pgSz w:w="12240" w:h="15840"/>
      <w:pgMar w:top="899" w:right="1800" w:bottom="71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A7476" w14:textId="77777777" w:rsidR="00837B8F" w:rsidRDefault="00837B8F">
      <w:r>
        <w:separator/>
      </w:r>
    </w:p>
  </w:endnote>
  <w:endnote w:type="continuationSeparator" w:id="0">
    <w:p w14:paraId="713EB3F2" w14:textId="77777777" w:rsidR="00837B8F" w:rsidRDefault="008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75F7" w14:textId="77777777" w:rsidR="00837B8F" w:rsidRDefault="00837B8F">
      <w:r>
        <w:separator/>
      </w:r>
    </w:p>
  </w:footnote>
  <w:footnote w:type="continuationSeparator" w:id="0">
    <w:p w14:paraId="46D74079" w14:textId="77777777" w:rsidR="00837B8F" w:rsidRDefault="0083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E97" w14:textId="77777777" w:rsidR="00C21564" w:rsidRDefault="00C21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1E50" w14:textId="77777777" w:rsidR="00C21564" w:rsidRDefault="00C21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83B9" w14:textId="77777777" w:rsidR="00C21564" w:rsidRDefault="00C2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2117"/>
    <w:multiLevelType w:val="multilevel"/>
    <w:tmpl w:val="64C08D4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82C2F79"/>
    <w:multiLevelType w:val="multilevel"/>
    <w:tmpl w:val="F69C813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E362545"/>
    <w:multiLevelType w:val="hybridMultilevel"/>
    <w:tmpl w:val="E16A58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FF"/>
    <w:rsid w:val="000D6085"/>
    <w:rsid w:val="001D246F"/>
    <w:rsid w:val="001D3A4F"/>
    <w:rsid w:val="00314DBC"/>
    <w:rsid w:val="00315376"/>
    <w:rsid w:val="00333ED1"/>
    <w:rsid w:val="004530A6"/>
    <w:rsid w:val="004E0044"/>
    <w:rsid w:val="004F2BCC"/>
    <w:rsid w:val="005C65C9"/>
    <w:rsid w:val="00791B01"/>
    <w:rsid w:val="00837B8F"/>
    <w:rsid w:val="00842AB9"/>
    <w:rsid w:val="009B7955"/>
    <w:rsid w:val="00AB12ED"/>
    <w:rsid w:val="00AF0C0F"/>
    <w:rsid w:val="00AF1B3F"/>
    <w:rsid w:val="00AF45FF"/>
    <w:rsid w:val="00BD7EBE"/>
    <w:rsid w:val="00C21564"/>
    <w:rsid w:val="00C72856"/>
    <w:rsid w:val="00C86614"/>
    <w:rsid w:val="00CA2693"/>
    <w:rsid w:val="00CC7D87"/>
    <w:rsid w:val="00DE54EC"/>
    <w:rsid w:val="00E13C80"/>
    <w:rsid w:val="00EC6192"/>
    <w:rsid w:val="00ED1961"/>
    <w:rsid w:val="00EE4C63"/>
    <w:rsid w:val="00F616C3"/>
    <w:rsid w:val="00F7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EDBFB0"/>
  <w15:docId w15:val="{023193AD-FFB4-4C67-880E-1C4C8D0D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F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45FF"/>
    <w:pPr>
      <w:spacing w:before="100" w:beforeAutospacing="1" w:after="100" w:afterAutospacing="1"/>
    </w:pPr>
    <w:rPr>
      <w:lang w:val="en-US"/>
    </w:rPr>
  </w:style>
  <w:style w:type="paragraph" w:styleId="Header">
    <w:name w:val="header"/>
    <w:basedOn w:val="Normal"/>
    <w:link w:val="HeaderChar"/>
    <w:uiPriority w:val="99"/>
    <w:rsid w:val="00AF45FF"/>
    <w:pPr>
      <w:tabs>
        <w:tab w:val="center" w:pos="4153"/>
        <w:tab w:val="right" w:pos="8306"/>
      </w:tabs>
    </w:pPr>
  </w:style>
  <w:style w:type="character" w:customStyle="1" w:styleId="HeaderChar">
    <w:name w:val="Header Char"/>
    <w:basedOn w:val="DefaultParagraphFont"/>
    <w:link w:val="Header"/>
    <w:uiPriority w:val="99"/>
    <w:semiHidden/>
    <w:rsid w:val="00333E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47a9b821e7c4bfea68473fda86c9cbe xmlns="a30b4c2a-b821-4ea6-8c99-0dfd59987a63">
      <Terms xmlns="http://schemas.microsoft.com/office/infopath/2007/PartnerControls"/>
    </p47a9b821e7c4bfea68473fda86c9cbe>
    <jbd38dc70aa84a9db3c4f9a6a1a12c99 xmlns="a30b4c2a-b821-4ea6-8c99-0dfd59987a63">
      <Terms xmlns="http://schemas.microsoft.com/office/infopath/2007/PartnerControls"/>
    </jbd38dc70aa84a9db3c4f9a6a1a12c99>
    <DocumentKeywordsField0 xmlns="a30b4c2a-b821-4ea6-8c99-0dfd59987a63" xsi:nil="true"/>
    <Description xmlns="A30B4C2A-B821-4EA6-8C99-0DFD59987A63" xsi:nil="true"/>
    <TaxCatchAll xmlns="cfe902a3-d7d6-4895-b0ef-26020439d06b"/>
    <LGCRSClassificationField0 xmlns="a30b4c2a-b821-4ea6-8c99-0dfd59987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2E29074C6794594EB94FFA2F4C4DE87B" ma:contentTypeVersion="3" ma:contentTypeDescription="LGCRS Document Content Type" ma:contentTypeScope="" ma:versionID="e30cc734b9f8df9081d3a234f2710244">
  <xsd:schema xmlns:xsd="http://www.w3.org/2001/XMLSchema" xmlns:xs="http://www.w3.org/2001/XMLSchema" xmlns:p="http://schemas.microsoft.com/office/2006/metadata/properties" xmlns:ns2="A30B4C2A-B821-4EA6-8C99-0DFD59987A63" xmlns:ns3="a30b4c2a-b821-4ea6-8c99-0dfd59987a63" xmlns:ns4="cfe902a3-d7d6-4895-b0ef-26020439d06b" targetNamespace="http://schemas.microsoft.com/office/2006/metadata/properties" ma:root="true" ma:fieldsID="1a9c0360e187b204dd084e1c03459d1c" ns2:_="" ns3:_="" ns4:_="">
    <xsd:import namespace="A30B4C2A-B821-4EA6-8C99-0DFD59987A63"/>
    <xsd:import namespace="a30b4c2a-b821-4ea6-8c99-0dfd59987a63"/>
    <xsd:import namespace="cfe902a3-d7d6-4895-b0ef-26020439d06b"/>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902a3-d7d6-4895-b0ef-26020439d0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2a34-1914-4605-b89a-9c0895e68f9c}" ma:internalName="TaxCatchAll" ma:showField="CatchAllData" ma:web="cfe902a3-d7d6-4895-b0ef-26020439d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E0DDE-B27F-400C-98FA-40791F53F558}">
  <ds:schemaRefs>
    <ds:schemaRef ds:uri="http://schemas.microsoft.com/office/2006/metadata/properties"/>
    <ds:schemaRef ds:uri="a30b4c2a-b821-4ea6-8c99-0dfd59987a63"/>
    <ds:schemaRef ds:uri="http://schemas.microsoft.com/office/infopath/2007/PartnerControls"/>
    <ds:schemaRef ds:uri="A30B4C2A-B821-4EA6-8C99-0DFD59987A63"/>
    <ds:schemaRef ds:uri="cfe902a3-d7d6-4895-b0ef-26020439d06b"/>
  </ds:schemaRefs>
</ds:datastoreItem>
</file>

<file path=customXml/itemProps2.xml><?xml version="1.0" encoding="utf-8"?>
<ds:datastoreItem xmlns:ds="http://schemas.openxmlformats.org/officeDocument/2006/customXml" ds:itemID="{4B53E74A-F409-46EC-A2F4-2931B619CC0E}">
  <ds:schemaRefs>
    <ds:schemaRef ds:uri="http://schemas.microsoft.com/sharepoint/v3/contenttype/forms"/>
  </ds:schemaRefs>
</ds:datastoreItem>
</file>

<file path=customXml/itemProps3.xml><?xml version="1.0" encoding="utf-8"?>
<ds:datastoreItem xmlns:ds="http://schemas.openxmlformats.org/officeDocument/2006/customXml" ds:itemID="{FAF5108E-B655-4B09-BD3F-DEE7752E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B4C2A-B821-4EA6-8C99-0DFD59987A63"/>
    <ds:schemaRef ds:uri="a30b4c2a-b821-4ea6-8c99-0dfd59987a63"/>
    <ds:schemaRef ds:uri="cfe902a3-d7d6-4895-b0ef-2602043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Professional Relations Policy for Schools</vt:lpstr>
    </vt:vector>
  </TitlesOfParts>
  <Company>Cheshire Shared Services</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Relations Policy for Schools</dc:title>
  <dc:creator>ad073b</dc:creator>
  <cp:lastModifiedBy>sch8753550</cp:lastModifiedBy>
  <cp:revision>3</cp:revision>
  <dcterms:created xsi:type="dcterms:W3CDTF">2023-09-05T09:22:00Z</dcterms:created>
  <dcterms:modified xsi:type="dcterms:W3CDTF">2023-11-16T12:34:00Z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0x010100A98A2766F25C4E5F8C2522351FBAAF5A002E29074C6794594EB94FFA2F4C4DE87B</vt:lpwstr>
  </property>
  <property fmtid="{D5CDD505-2E9C-101B-9397-08002B2CF9AE}" pid="3" name="Copyright">
    <vt:lpwstr>Cheshire West and Chester Council</vt:lpwstr>
  </property>
  <property fmtid="{D5CDD505-2E9C-101B-9397-08002B2CF9AE}" pid="4" name="Publisher">
    <vt:lpwstr>Cheshire West and Chester Council</vt:lpwstr>
  </property>
  <property fmtid="{D5CDD505-2E9C-101B-9397-08002B2CF9AE}" pid="5" name="PublishingExpirationDate">
    <vt:lpwstr/>
  </property>
  <property fmtid="{D5CDD505-2E9C-101B-9397-08002B2CF9AE}" pid="6" name="PublishingStartDate">
    <vt:lpwstr/>
  </property>
  <property fmtid="{D5CDD505-2E9C-101B-9397-08002B2CF9AE}" pid="7" name="Section">
    <vt:lpwstr>Model PoliciesSafeguarding (Quick Links)</vt:lpwstr>
  </property>
  <property fmtid="{D5CDD505-2E9C-101B-9397-08002B2CF9AE}" pid="8" name="Document Version - Last Updated">
    <vt:lpwstr>August 2010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LGCRSClassification">
    <vt:lpwstr/>
  </property>
  <property fmtid="{D5CDD505-2E9C-101B-9397-08002B2CF9AE}" pid="13" name="DocumentKeywords">
    <vt:lpwstr>552;#Schools - Model Policies and Procedures|f5c7f0de-362b-4463-a511-90bd3dbc7519</vt:lpwstr>
  </property>
</Properties>
</file>